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4D523" w14:textId="77777777" w:rsidR="00326D34" w:rsidRPr="004D1783" w:rsidRDefault="008F5887"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BD5D42" w14:paraId="4239BD9F" w14:textId="77777777" w:rsidTr="00B056CB">
        <w:tc>
          <w:tcPr>
            <w:tcW w:w="707" w:type="dxa"/>
            <w:tcBorders>
              <w:bottom w:val="single" w:sz="6" w:space="0" w:color="auto"/>
            </w:tcBorders>
            <w:shd w:val="clear" w:color="auto" w:fill="auto"/>
          </w:tcPr>
          <w:p w14:paraId="5A71804C" w14:textId="77777777" w:rsidR="00326D34" w:rsidRPr="004D1783" w:rsidRDefault="008F5887" w:rsidP="004D1783">
            <w:pPr>
              <w:spacing w:before="120" w:after="120"/>
            </w:pPr>
            <w:r w:rsidRPr="004D1783">
              <w:rPr>
                <w:b/>
              </w:rPr>
              <w:t>1.</w:t>
            </w:r>
          </w:p>
        </w:tc>
        <w:tc>
          <w:tcPr>
            <w:tcW w:w="8320" w:type="dxa"/>
            <w:tcBorders>
              <w:bottom w:val="single" w:sz="6" w:space="0" w:color="auto"/>
            </w:tcBorders>
            <w:shd w:val="clear" w:color="auto" w:fill="auto"/>
          </w:tcPr>
          <w:p w14:paraId="4F53C29E" w14:textId="77777777" w:rsidR="00326D34" w:rsidRPr="004D1783" w:rsidRDefault="008F5887" w:rsidP="004D1783">
            <w:pPr>
              <w:spacing w:before="120" w:after="120"/>
            </w:pPr>
            <w:r w:rsidRPr="004D1783">
              <w:rPr>
                <w:b/>
              </w:rPr>
              <w:t>Notifying Member:</w:t>
            </w:r>
            <w:r w:rsidRPr="004D1783">
              <w:t xml:space="preserve"> </w:t>
            </w:r>
            <w:bookmarkStart w:id="0" w:name="sps1a"/>
            <w:r w:rsidR="004D1783" w:rsidRPr="00EF5749">
              <w:rPr>
                <w:caps/>
                <w:u w:val="single"/>
              </w:rPr>
              <w:t>New Zealand</w:t>
            </w:r>
            <w:bookmarkEnd w:id="0"/>
          </w:p>
          <w:p w14:paraId="5B5E0D86" w14:textId="77777777" w:rsidR="00326D34" w:rsidRPr="004D1783" w:rsidRDefault="008F5887" w:rsidP="004D1783">
            <w:pPr>
              <w:spacing w:after="120"/>
            </w:pPr>
            <w:r w:rsidRPr="004D1783">
              <w:rPr>
                <w:b/>
              </w:rPr>
              <w:t>If applicable, name of local government involved:</w:t>
            </w:r>
            <w:r w:rsidRPr="00F778D1">
              <w:t xml:space="preserve"> </w:t>
            </w:r>
            <w:bookmarkStart w:id="1" w:name="sps1b"/>
            <w:bookmarkEnd w:id="1"/>
          </w:p>
        </w:tc>
      </w:tr>
      <w:tr w:rsidR="00BD5D42" w14:paraId="47BCD504" w14:textId="77777777" w:rsidTr="00B056CB">
        <w:tc>
          <w:tcPr>
            <w:tcW w:w="707" w:type="dxa"/>
            <w:tcBorders>
              <w:top w:val="single" w:sz="6" w:space="0" w:color="auto"/>
              <w:bottom w:val="single" w:sz="6" w:space="0" w:color="auto"/>
            </w:tcBorders>
            <w:shd w:val="clear" w:color="auto" w:fill="auto"/>
          </w:tcPr>
          <w:p w14:paraId="3C2C64D6" w14:textId="77777777" w:rsidR="00326D34" w:rsidRPr="004D1783" w:rsidRDefault="008F5887"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0E254B0C" w14:textId="77777777" w:rsidR="00326D34" w:rsidRPr="004D1783" w:rsidRDefault="008F5887" w:rsidP="004D1783">
            <w:pPr>
              <w:spacing w:before="120" w:after="120"/>
            </w:pPr>
            <w:r w:rsidRPr="004D1783">
              <w:rPr>
                <w:b/>
              </w:rPr>
              <w:t>Agency responsible:</w:t>
            </w:r>
            <w:r w:rsidRPr="004D1783">
              <w:t xml:space="preserve"> Ministry for Primary Industries</w:t>
            </w:r>
            <w:bookmarkStart w:id="2" w:name="sps2a"/>
            <w:bookmarkEnd w:id="2"/>
          </w:p>
        </w:tc>
      </w:tr>
      <w:tr w:rsidR="00BD5D42" w14:paraId="5492E1CC" w14:textId="77777777" w:rsidTr="00B056CB">
        <w:tc>
          <w:tcPr>
            <w:tcW w:w="707" w:type="dxa"/>
            <w:tcBorders>
              <w:top w:val="single" w:sz="6" w:space="0" w:color="auto"/>
              <w:bottom w:val="single" w:sz="6" w:space="0" w:color="auto"/>
            </w:tcBorders>
            <w:shd w:val="clear" w:color="auto" w:fill="auto"/>
          </w:tcPr>
          <w:p w14:paraId="3244C322" w14:textId="77777777" w:rsidR="00326D34" w:rsidRPr="004D1783" w:rsidRDefault="008F5887"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12FED089" w14:textId="77777777" w:rsidR="00326D34" w:rsidRPr="004D1783" w:rsidRDefault="008F5887"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Horses, assess, mules and hinnies</w:t>
            </w:r>
            <w:bookmarkStart w:id="3" w:name="sps3a"/>
            <w:bookmarkEnd w:id="3"/>
          </w:p>
        </w:tc>
      </w:tr>
      <w:tr w:rsidR="00BD5D42" w14:paraId="3A930D2B" w14:textId="77777777" w:rsidTr="00B056CB">
        <w:tc>
          <w:tcPr>
            <w:tcW w:w="707" w:type="dxa"/>
            <w:tcBorders>
              <w:top w:val="single" w:sz="6" w:space="0" w:color="auto"/>
              <w:bottom w:val="single" w:sz="6" w:space="0" w:color="auto"/>
            </w:tcBorders>
            <w:shd w:val="clear" w:color="auto" w:fill="auto"/>
          </w:tcPr>
          <w:p w14:paraId="21ED3AA2" w14:textId="77777777" w:rsidR="00326D34" w:rsidRPr="004D1783" w:rsidRDefault="008F5887"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24EF256E" w14:textId="77777777" w:rsidR="00326D34" w:rsidRPr="004D1783" w:rsidRDefault="008F5887" w:rsidP="004D1783">
            <w:pPr>
              <w:spacing w:before="120" w:after="120"/>
              <w:rPr>
                <w:b/>
                <w:bCs/>
              </w:rPr>
            </w:pPr>
            <w:r w:rsidRPr="004D1783">
              <w:rPr>
                <w:b/>
              </w:rPr>
              <w:t>Regions or countries likely to be affected, to the extent relevant or practicable</w:t>
            </w:r>
            <w:r w:rsidRPr="004D1783">
              <w:rPr>
                <w:b/>
                <w:bCs/>
              </w:rPr>
              <w:t>:</w:t>
            </w:r>
          </w:p>
          <w:p w14:paraId="057BB8DE" w14:textId="77777777" w:rsidR="00326D34" w:rsidRPr="004D1783" w:rsidRDefault="008F5887" w:rsidP="004D1783">
            <w:pPr>
              <w:spacing w:after="120"/>
              <w:ind w:left="607" w:hanging="607"/>
              <w:rPr>
                <w:b/>
              </w:rPr>
            </w:pPr>
            <w:r w:rsidRPr="004D1783">
              <w:rPr>
                <w:b/>
              </w:rPr>
              <w:t>[</w:t>
            </w:r>
            <w:bookmarkStart w:id="4" w:name="sps4b"/>
            <w:r w:rsidRPr="004D1783">
              <w:rPr>
                <w:b/>
              </w:rPr>
              <w:t>X</w:t>
            </w:r>
            <w:bookmarkEnd w:id="4"/>
            <w:r w:rsidRPr="004D1783">
              <w:rPr>
                <w:b/>
              </w:rPr>
              <w:t>]</w:t>
            </w:r>
            <w:r w:rsidRPr="004D1783">
              <w:rPr>
                <w:b/>
              </w:rPr>
              <w:tab/>
              <w:t>All trading partners</w:t>
            </w:r>
            <w:r w:rsidRPr="00C902EF">
              <w:t xml:space="preserve"> </w:t>
            </w:r>
            <w:bookmarkStart w:id="5" w:name="sps4bbis"/>
            <w:bookmarkEnd w:id="5"/>
          </w:p>
          <w:p w14:paraId="766FD032" w14:textId="77777777" w:rsidR="00326D34" w:rsidRPr="004D1783" w:rsidRDefault="008F5887" w:rsidP="004D1783">
            <w:pPr>
              <w:spacing w:after="120"/>
              <w:ind w:left="607" w:hanging="607"/>
              <w:rPr>
                <w:b/>
              </w:rPr>
            </w:pPr>
            <w:r w:rsidRPr="004D1783">
              <w:rPr>
                <w:b/>
                <w:bCs/>
              </w:rPr>
              <w:t>[ ]</w:t>
            </w:r>
            <w:bookmarkStart w:id="6" w:name="sps4abis"/>
            <w:bookmarkEnd w:id="6"/>
            <w:r w:rsidRPr="004D1783">
              <w:rPr>
                <w:b/>
                <w:bCs/>
              </w:rPr>
              <w:tab/>
              <w:t>Specific regions or countries:</w:t>
            </w:r>
            <w:r w:rsidRPr="00C902EF">
              <w:rPr>
                <w:bCs/>
              </w:rPr>
              <w:t xml:space="preserve"> </w:t>
            </w:r>
            <w:bookmarkStart w:id="7" w:name="sps4a"/>
            <w:bookmarkEnd w:id="7"/>
          </w:p>
        </w:tc>
      </w:tr>
      <w:tr w:rsidR="00BD5D42" w14:paraId="57415A15" w14:textId="77777777" w:rsidTr="00B056CB">
        <w:tc>
          <w:tcPr>
            <w:tcW w:w="707" w:type="dxa"/>
            <w:tcBorders>
              <w:top w:val="single" w:sz="6" w:space="0" w:color="auto"/>
              <w:bottom w:val="single" w:sz="6" w:space="0" w:color="auto"/>
            </w:tcBorders>
            <w:shd w:val="clear" w:color="auto" w:fill="auto"/>
          </w:tcPr>
          <w:p w14:paraId="366CFFF7" w14:textId="77777777" w:rsidR="00326D34" w:rsidRPr="004D1783" w:rsidRDefault="008F5887"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0EA47C4D" w14:textId="4A4DD7A1" w:rsidR="00326D34" w:rsidRPr="004D1783" w:rsidRDefault="008F5887" w:rsidP="004D1783">
            <w:pPr>
              <w:spacing w:before="120" w:after="120"/>
            </w:pPr>
            <w:r w:rsidRPr="004D1783">
              <w:rPr>
                <w:b/>
              </w:rPr>
              <w:t>Title of the notified document:</w:t>
            </w:r>
            <w:r w:rsidRPr="008F3F4B">
              <w:t xml:space="preserve"> Import health standard: Equids (Livequid.gen)</w:t>
            </w:r>
            <w:r w:rsidR="007B5594">
              <w:t> </w:t>
            </w:r>
            <w:r w:rsidR="00574C4E">
              <w:noBreakHyphen/>
            </w:r>
            <w:r w:rsidR="007B5594">
              <w:t> </w:t>
            </w:r>
            <w:r w:rsidRPr="008F3F4B">
              <w:t>suspension</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English</w:t>
            </w:r>
            <w:bookmarkEnd w:id="9"/>
            <w:r w:rsidR="009966BE" w:rsidRPr="004D1783">
              <w:rPr>
                <w:bCs/>
              </w:rPr>
              <w:t>.</w:t>
            </w:r>
            <w:r w:rsidR="00FD0923" w:rsidRPr="004D1783">
              <w:t xml:space="preserve"> </w:t>
            </w:r>
            <w:r w:rsidRPr="004D1783">
              <w:rPr>
                <w:b/>
              </w:rPr>
              <w:t xml:space="preserve">Number of pages: </w:t>
            </w:r>
            <w:bookmarkStart w:id="10" w:name="sps5c"/>
            <w:r w:rsidRPr="004D1783">
              <w:t>28</w:t>
            </w:r>
            <w:bookmarkEnd w:id="10"/>
          </w:p>
        </w:tc>
      </w:tr>
      <w:tr w:rsidR="00BD5D42" w14:paraId="55CC0FDC" w14:textId="77777777" w:rsidTr="00B056CB">
        <w:tc>
          <w:tcPr>
            <w:tcW w:w="707" w:type="dxa"/>
            <w:tcBorders>
              <w:top w:val="single" w:sz="6" w:space="0" w:color="auto"/>
              <w:bottom w:val="single" w:sz="6" w:space="0" w:color="auto"/>
            </w:tcBorders>
            <w:shd w:val="clear" w:color="auto" w:fill="auto"/>
          </w:tcPr>
          <w:p w14:paraId="0129B5BE" w14:textId="77777777" w:rsidR="00326D34" w:rsidRPr="004D1783" w:rsidRDefault="008F5887"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382DF2E5" w14:textId="72A85A16" w:rsidR="00326D34" w:rsidRPr="004D1783" w:rsidRDefault="008F5887" w:rsidP="004D1783">
            <w:pPr>
              <w:spacing w:before="120" w:after="120"/>
            </w:pPr>
            <w:r w:rsidRPr="004D1783">
              <w:rPr>
                <w:b/>
              </w:rPr>
              <w:t>Description of content:</w:t>
            </w:r>
            <w:r w:rsidRPr="00097200">
              <w:t xml:space="preserve"> New Zealand's new import health standard Equids (issued 5</w:t>
            </w:r>
            <w:r w:rsidR="00574C4E">
              <w:t> </w:t>
            </w:r>
            <w:r w:rsidRPr="00097200">
              <w:t>September 2019). New Zealand was in the process of transitioning import requirements from the existing IHS Horses to this new IHS Equids. This IHS will be suspended as there is currently no trade under this standard. This will allow time to undertake an updated risk assessment and consult on risk management measures for piroplasmosis. In the meantime an urgent amendment has been made to the IHS Horses.</w:t>
            </w:r>
            <w:bookmarkStart w:id="11" w:name="sps6a"/>
            <w:bookmarkEnd w:id="11"/>
          </w:p>
        </w:tc>
      </w:tr>
      <w:tr w:rsidR="00BD5D42" w14:paraId="2DB3900A" w14:textId="77777777" w:rsidTr="00B056CB">
        <w:tc>
          <w:tcPr>
            <w:tcW w:w="707" w:type="dxa"/>
            <w:tcBorders>
              <w:top w:val="single" w:sz="6" w:space="0" w:color="auto"/>
              <w:bottom w:val="single" w:sz="6" w:space="0" w:color="auto"/>
            </w:tcBorders>
            <w:shd w:val="clear" w:color="auto" w:fill="auto"/>
          </w:tcPr>
          <w:p w14:paraId="108959F8" w14:textId="77777777" w:rsidR="00326D34" w:rsidRPr="004D1783" w:rsidRDefault="008F5887"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004D39EB" w14:textId="77777777" w:rsidR="00326D34" w:rsidRPr="004D1783" w:rsidRDefault="008F5887" w:rsidP="004D1783">
            <w:pPr>
              <w:spacing w:before="120" w:after="120"/>
            </w:pPr>
            <w:r w:rsidRPr="004D1783">
              <w:rPr>
                <w:b/>
              </w:rPr>
              <w:t>Objective and rationale: [ ]</w:t>
            </w:r>
            <w:bookmarkStart w:id="12" w:name="sps7a"/>
            <w:bookmarkEnd w:id="12"/>
            <w:r w:rsidRPr="004D1783">
              <w:rPr>
                <w:b/>
              </w:rPr>
              <w:t> food safety, [</w:t>
            </w:r>
            <w:bookmarkStart w:id="13" w:name="sps7b"/>
            <w:r w:rsidRPr="004D1783">
              <w:rPr>
                <w:b/>
              </w:rPr>
              <w:t>X</w:t>
            </w:r>
            <w:bookmarkEnd w:id="13"/>
            <w:r w:rsidRPr="004D1783">
              <w:rPr>
                <w:b/>
              </w:rPr>
              <w:t>] animal health, [ ]</w:t>
            </w:r>
            <w:bookmarkStart w:id="14" w:name="sps7c"/>
            <w:bookmarkEnd w:id="14"/>
            <w:r w:rsidRPr="004D1783">
              <w:rPr>
                <w:b/>
              </w:rPr>
              <w:t> plant protection, [ ]</w:t>
            </w:r>
            <w:bookmarkStart w:id="15" w:name="sps7d"/>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BD5D42" w14:paraId="45ADAF39" w14:textId="77777777" w:rsidTr="00B056CB">
        <w:tc>
          <w:tcPr>
            <w:tcW w:w="707" w:type="dxa"/>
            <w:tcBorders>
              <w:top w:val="single" w:sz="6" w:space="0" w:color="auto"/>
              <w:bottom w:val="single" w:sz="6" w:space="0" w:color="auto"/>
            </w:tcBorders>
            <w:shd w:val="clear" w:color="auto" w:fill="auto"/>
          </w:tcPr>
          <w:p w14:paraId="5CA994CB" w14:textId="77777777" w:rsidR="00326D34" w:rsidRPr="004D1783" w:rsidRDefault="008F5887"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70BE0AB5" w14:textId="4FC38E89" w:rsidR="00326D34" w:rsidRPr="004D1783" w:rsidRDefault="008F5887" w:rsidP="004D1783">
            <w:pPr>
              <w:spacing w:before="120" w:after="120"/>
            </w:pPr>
            <w:r w:rsidRPr="004D1783">
              <w:rPr>
                <w:b/>
              </w:rPr>
              <w:t>Nature of the urgent problem(s) and reason for urgent action:</w:t>
            </w:r>
            <w:r w:rsidRPr="00786DCE">
              <w:t xml:space="preserve"> A horse imported into New Zealand in February 2019 has been confirmed positive to Theilereria equi in May 2020. This is the first time a positive case has been confirmed in New Zealand. Initial investigation suggests it is likely the imported animal was infected prior to import. An</w:t>
            </w:r>
            <w:r w:rsidR="00574C4E">
              <w:t> </w:t>
            </w:r>
            <w:r w:rsidRPr="00786DCE">
              <w:t>urgent amendment has been made to the IHS Horses, to add an additional test requirement for piroplasmosis. As there is currently no trade under the IHS Equids, the IHS has been suspended to allow time for an updated risk assessment and consultation to be carried out for piroplasmosis risk management. Once this is completed MPI will continue transitioning to the requirements set out in the IHS EQUIDS.</w:t>
            </w:r>
            <w:bookmarkStart w:id="18" w:name="sps8a"/>
            <w:bookmarkEnd w:id="18"/>
          </w:p>
        </w:tc>
      </w:tr>
      <w:tr w:rsidR="00BD5D42" w14:paraId="3FFD434E" w14:textId="77777777" w:rsidTr="008F2D09">
        <w:trPr>
          <w:cantSplit/>
        </w:trPr>
        <w:tc>
          <w:tcPr>
            <w:tcW w:w="707" w:type="dxa"/>
            <w:tcBorders>
              <w:top w:val="single" w:sz="6" w:space="0" w:color="auto"/>
              <w:bottom w:val="single" w:sz="6" w:space="0" w:color="auto"/>
            </w:tcBorders>
            <w:shd w:val="clear" w:color="auto" w:fill="auto"/>
          </w:tcPr>
          <w:p w14:paraId="33280615" w14:textId="77777777" w:rsidR="00326D34" w:rsidRPr="004D1783" w:rsidRDefault="008F5887" w:rsidP="004D1783">
            <w:pPr>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14:paraId="217E2E72" w14:textId="77777777" w:rsidR="00326D34" w:rsidRPr="004D1783" w:rsidRDefault="008F5887" w:rsidP="004D1783">
            <w:pPr>
              <w:spacing w:before="120" w:after="120"/>
              <w:rPr>
                <w:b/>
              </w:rPr>
            </w:pPr>
            <w:r w:rsidRPr="004D1783">
              <w:rPr>
                <w:b/>
              </w:rPr>
              <w:t xml:space="preserve">Is there a relevant international standard? If so, identify the standard: </w:t>
            </w:r>
          </w:p>
          <w:p w14:paraId="00C88497" w14:textId="77777777" w:rsidR="00326D34" w:rsidRPr="004D1783" w:rsidRDefault="008F5887" w:rsidP="004D1783">
            <w:pPr>
              <w:spacing w:after="120"/>
              <w:ind w:left="720" w:hanging="720"/>
            </w:pPr>
            <w:r w:rsidRPr="004D1783">
              <w:rPr>
                <w:b/>
              </w:rPr>
              <w:t>[ ]</w:t>
            </w:r>
            <w:bookmarkStart w:id="19" w:name="sps9a"/>
            <w:bookmarkEnd w:id="19"/>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0" w:name="sps9atext"/>
            <w:bookmarkEnd w:id="20"/>
          </w:p>
          <w:p w14:paraId="279338AC" w14:textId="77777777" w:rsidR="00326D34" w:rsidRPr="004D1783" w:rsidRDefault="008F5887" w:rsidP="004D1783">
            <w:pPr>
              <w:spacing w:after="120"/>
              <w:ind w:left="720" w:hanging="720"/>
            </w:pPr>
            <w:r w:rsidRPr="004D1783">
              <w:rPr>
                <w:b/>
              </w:rPr>
              <w:t>[</w:t>
            </w:r>
            <w:bookmarkStart w:id="21" w:name="sps9b"/>
            <w:r w:rsidRPr="004D1783">
              <w:rPr>
                <w:b/>
              </w:rPr>
              <w:t>X</w:t>
            </w:r>
            <w:bookmarkEnd w:id="21"/>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12</w:t>
            </w:r>
            <w:bookmarkStart w:id="22" w:name="sps9btext"/>
            <w:bookmarkEnd w:id="22"/>
          </w:p>
          <w:p w14:paraId="55F1F194" w14:textId="77777777" w:rsidR="00326D34" w:rsidRPr="004D1783" w:rsidRDefault="008F5887" w:rsidP="004D1783">
            <w:pPr>
              <w:spacing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4" w:name="sps9ctext"/>
            <w:bookmarkEnd w:id="24"/>
          </w:p>
          <w:p w14:paraId="3DCDB0F7" w14:textId="77777777" w:rsidR="00326D34" w:rsidRPr="004D1783" w:rsidRDefault="008F5887" w:rsidP="004D1783">
            <w:pPr>
              <w:spacing w:after="120"/>
              <w:ind w:left="720" w:hanging="720"/>
              <w:rPr>
                <w:b/>
              </w:rPr>
            </w:pPr>
            <w:r w:rsidRPr="004D1783">
              <w:rPr>
                <w:b/>
              </w:rPr>
              <w:t>[ ]</w:t>
            </w:r>
            <w:bookmarkStart w:id="25" w:name="sps9d"/>
            <w:bookmarkEnd w:id="25"/>
            <w:r w:rsidRPr="004D1783">
              <w:rPr>
                <w:b/>
              </w:rPr>
              <w:tab/>
              <w:t>None</w:t>
            </w:r>
          </w:p>
          <w:p w14:paraId="170ACEFF" w14:textId="77777777" w:rsidR="00326D34" w:rsidRPr="004D1783" w:rsidRDefault="008F5887" w:rsidP="00574C4E">
            <w:pPr>
              <w:spacing w:before="240" w:after="120"/>
              <w:rPr>
                <w:b/>
              </w:rPr>
            </w:pPr>
            <w:r w:rsidRPr="004D1783">
              <w:rPr>
                <w:b/>
              </w:rPr>
              <w:t>Does this proposed regulation conform to the relevant international standard?</w:t>
            </w:r>
          </w:p>
          <w:p w14:paraId="14B3C942" w14:textId="77777777" w:rsidR="00326D34" w:rsidRPr="004D1783" w:rsidRDefault="008F5887" w:rsidP="004D1783">
            <w:pPr>
              <w:spacing w:after="120"/>
              <w:rPr>
                <w:b/>
              </w:rPr>
            </w:pPr>
            <w:r w:rsidRPr="004D1783">
              <w:rPr>
                <w:b/>
              </w:rPr>
              <w:t>[</w:t>
            </w:r>
            <w:bookmarkStart w:id="26" w:name="sps9ey"/>
            <w:r w:rsidRPr="004D1783">
              <w:rPr>
                <w:b/>
              </w:rPr>
              <w:t>X</w:t>
            </w:r>
            <w:bookmarkEnd w:id="26"/>
            <w:r w:rsidRPr="004D1783">
              <w:rPr>
                <w:b/>
              </w:rPr>
              <w:t>] Yes   [ ]</w:t>
            </w:r>
            <w:bookmarkStart w:id="27" w:name="sps9en"/>
            <w:bookmarkEnd w:id="27"/>
            <w:r w:rsidRPr="004D1783">
              <w:rPr>
                <w:b/>
              </w:rPr>
              <w:t xml:space="preserve"> No</w:t>
            </w:r>
          </w:p>
          <w:p w14:paraId="503C9A6E" w14:textId="77777777" w:rsidR="00326D34" w:rsidRPr="004D1783" w:rsidRDefault="008F5887" w:rsidP="004D1783">
            <w:pPr>
              <w:spacing w:after="120"/>
              <w:rPr>
                <w:bCs/>
              </w:rPr>
            </w:pPr>
            <w:r w:rsidRPr="004D1783">
              <w:rPr>
                <w:b/>
              </w:rPr>
              <w:t>If no, describe, whenever possible, how and why it deviates from the international standard:</w:t>
            </w:r>
            <w:r w:rsidRPr="003E032D">
              <w:t xml:space="preserve"> </w:t>
            </w:r>
            <w:bookmarkStart w:id="28" w:name="sps9e"/>
            <w:bookmarkEnd w:id="28"/>
          </w:p>
        </w:tc>
      </w:tr>
      <w:tr w:rsidR="00BD5D42" w14:paraId="7A4BFE82" w14:textId="77777777" w:rsidTr="00B056CB">
        <w:tc>
          <w:tcPr>
            <w:tcW w:w="707" w:type="dxa"/>
            <w:tcBorders>
              <w:top w:val="single" w:sz="6" w:space="0" w:color="auto"/>
              <w:bottom w:val="single" w:sz="6" w:space="0" w:color="auto"/>
            </w:tcBorders>
            <w:shd w:val="clear" w:color="auto" w:fill="auto"/>
          </w:tcPr>
          <w:p w14:paraId="720BDCE7" w14:textId="77777777" w:rsidR="00326D34" w:rsidRPr="004D1783" w:rsidRDefault="008F5887"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4C267464" w14:textId="3A6EAC9B" w:rsidR="00326D34" w:rsidRPr="004D1783" w:rsidRDefault="008F5887" w:rsidP="004D1783">
            <w:pPr>
              <w:spacing w:before="120" w:after="120"/>
            </w:pPr>
            <w:r w:rsidRPr="004D1783">
              <w:rPr>
                <w:b/>
              </w:rPr>
              <w:t>Other relevant documents and language(s) in which these are available:</w:t>
            </w:r>
            <w:bookmarkStart w:id="29" w:name="sps10a"/>
            <w:bookmarkStart w:id="30" w:name="sps10b"/>
            <w:bookmarkEnd w:id="29"/>
            <w:bookmarkEnd w:id="30"/>
          </w:p>
        </w:tc>
      </w:tr>
      <w:tr w:rsidR="00BD5D42" w14:paraId="6D53A45A" w14:textId="77777777" w:rsidTr="00B056CB">
        <w:tc>
          <w:tcPr>
            <w:tcW w:w="707" w:type="dxa"/>
            <w:tcBorders>
              <w:top w:val="single" w:sz="6" w:space="0" w:color="auto"/>
              <w:bottom w:val="single" w:sz="6" w:space="0" w:color="auto"/>
            </w:tcBorders>
            <w:shd w:val="clear" w:color="auto" w:fill="auto"/>
          </w:tcPr>
          <w:p w14:paraId="506FCDCB" w14:textId="77777777" w:rsidR="00326D34" w:rsidRPr="004D1783" w:rsidRDefault="008F5887"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6C36B54B" w14:textId="03671DA2" w:rsidR="00326D34" w:rsidRPr="004D1783" w:rsidRDefault="008F5887"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2</w:t>
            </w:r>
            <w:r w:rsidR="00574C4E">
              <w:t> </w:t>
            </w:r>
            <w:r w:rsidRPr="00EC5D60">
              <w:t>June 2020</w:t>
            </w:r>
            <w:bookmarkStart w:id="31" w:name="sps11a"/>
            <w:bookmarkStart w:id="32" w:name="sps11c"/>
            <w:bookmarkStart w:id="33" w:name="sps11cbis"/>
            <w:bookmarkStart w:id="34" w:name="sps11d"/>
            <w:bookmarkEnd w:id="31"/>
            <w:bookmarkEnd w:id="32"/>
            <w:bookmarkEnd w:id="33"/>
            <w:bookmarkEnd w:id="34"/>
          </w:p>
          <w:p w14:paraId="09D5E234" w14:textId="77777777" w:rsidR="00326D34" w:rsidRPr="004D1783" w:rsidRDefault="008F5887" w:rsidP="004D1783">
            <w:pPr>
              <w:spacing w:after="120"/>
              <w:ind w:left="607" w:hanging="607"/>
            </w:pPr>
            <w:r w:rsidRPr="004D1783">
              <w:rPr>
                <w:b/>
              </w:rPr>
              <w:t>[ ]</w:t>
            </w:r>
            <w:bookmarkStart w:id="35" w:name="sps11e"/>
            <w:bookmarkEnd w:id="35"/>
            <w:r w:rsidRPr="004D1783">
              <w:rPr>
                <w:b/>
              </w:rPr>
              <w:tab/>
              <w:t>Trade facilitating measure</w:t>
            </w:r>
            <w:r w:rsidRPr="00EC5D60">
              <w:t xml:space="preserve"> </w:t>
            </w:r>
            <w:bookmarkStart w:id="36" w:name="sps11ebis"/>
            <w:bookmarkEnd w:id="36"/>
          </w:p>
        </w:tc>
      </w:tr>
      <w:tr w:rsidR="00BD5D42" w:rsidRPr="00574C4E" w14:paraId="43140781" w14:textId="77777777" w:rsidTr="00B056CB">
        <w:tc>
          <w:tcPr>
            <w:tcW w:w="707" w:type="dxa"/>
            <w:tcBorders>
              <w:top w:val="single" w:sz="6" w:space="0" w:color="auto"/>
              <w:bottom w:val="single" w:sz="6" w:space="0" w:color="auto"/>
            </w:tcBorders>
            <w:shd w:val="clear" w:color="auto" w:fill="auto"/>
          </w:tcPr>
          <w:p w14:paraId="3CD50B21" w14:textId="77777777" w:rsidR="00326D34" w:rsidRPr="004D1783" w:rsidRDefault="008F5887"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5418C355" w14:textId="77777777" w:rsidR="00326D34" w:rsidRPr="004D1783" w:rsidRDefault="008F5887" w:rsidP="004D1783">
            <w:pPr>
              <w:spacing w:before="120" w:after="120"/>
              <w:rPr>
                <w:b/>
              </w:rPr>
            </w:pPr>
            <w:r w:rsidRPr="004D1783">
              <w:rPr>
                <w:b/>
              </w:rPr>
              <w:t>Agency or authority designated to handle comments: [</w:t>
            </w:r>
            <w:bookmarkStart w:id="37" w:name="sps12a"/>
            <w:r w:rsidRPr="004D1783">
              <w:rPr>
                <w:b/>
              </w:rPr>
              <w:t>X</w:t>
            </w:r>
            <w:bookmarkEnd w:id="37"/>
            <w:r w:rsidRPr="004D1783">
              <w:rPr>
                <w:b/>
              </w:rPr>
              <w:t>] National Notification Authority, [</w:t>
            </w:r>
            <w:bookmarkStart w:id="38" w:name="sps12b"/>
            <w:r w:rsidRPr="004D1783">
              <w:rPr>
                <w:b/>
              </w:rPr>
              <w:t>X</w:t>
            </w:r>
            <w:bookmarkEnd w:id="38"/>
            <w:r w:rsidRPr="004D1783">
              <w:rPr>
                <w:b/>
              </w:rPr>
              <w:t>] National Enquiry Point. Address, fax number and e-mail address (if available) of other body:</w:t>
            </w:r>
            <w:r w:rsidRPr="00EC5D60">
              <w:t xml:space="preserve"> </w:t>
            </w:r>
          </w:p>
          <w:p w14:paraId="550A859E" w14:textId="77777777" w:rsidR="00BD5D42" w:rsidRPr="00EC5D60" w:rsidRDefault="008F5887" w:rsidP="004D1783">
            <w:r w:rsidRPr="00EC5D60">
              <w:t>Mrs Sally Jennings, Coordinator, SPS New Zealand</w:t>
            </w:r>
          </w:p>
          <w:p w14:paraId="0FB4F444" w14:textId="77777777" w:rsidR="00BD5D42" w:rsidRPr="00EC5D60" w:rsidRDefault="008F5887" w:rsidP="004D1783">
            <w:r w:rsidRPr="00EC5D60">
              <w:t>PO Box 2526, Wellington, New Zealand</w:t>
            </w:r>
          </w:p>
          <w:p w14:paraId="2C0B7D77" w14:textId="77777777" w:rsidR="00BD5D42" w:rsidRPr="00EC5D60" w:rsidRDefault="008F5887" w:rsidP="004D1783">
            <w:r w:rsidRPr="00EC5D60">
              <w:t>Tel: +(644) 894 0431</w:t>
            </w:r>
          </w:p>
          <w:p w14:paraId="4FD910E0" w14:textId="77777777" w:rsidR="00BD5D42" w:rsidRPr="00574C4E" w:rsidRDefault="008F5887" w:rsidP="004D1783">
            <w:pPr>
              <w:rPr>
                <w:lang w:val="fr-CH"/>
              </w:rPr>
            </w:pPr>
            <w:r w:rsidRPr="00574C4E">
              <w:rPr>
                <w:lang w:val="fr-CH"/>
              </w:rPr>
              <w:t>Fax: +(644) 894 0733</w:t>
            </w:r>
          </w:p>
          <w:p w14:paraId="556948A0" w14:textId="0DFC76A0" w:rsidR="00BD5D42" w:rsidRPr="00574C4E" w:rsidRDefault="008F5887" w:rsidP="004D1783">
            <w:pPr>
              <w:spacing w:after="120"/>
              <w:rPr>
                <w:lang w:val="fr-CH"/>
              </w:rPr>
            </w:pPr>
            <w:r w:rsidRPr="00574C4E">
              <w:rPr>
                <w:lang w:val="fr-CH"/>
              </w:rPr>
              <w:t xml:space="preserve">E-mail: </w:t>
            </w:r>
            <w:hyperlink r:id="rId8" w:history="1">
              <w:r w:rsidR="00574C4E" w:rsidRPr="00155C14">
                <w:rPr>
                  <w:rStyle w:val="Hyperlink"/>
                  <w:lang w:val="fr-CH"/>
                </w:rPr>
                <w:t>sps@mpi.govt.nz</w:t>
              </w:r>
            </w:hyperlink>
            <w:bookmarkStart w:id="39" w:name="sps12c"/>
            <w:bookmarkEnd w:id="39"/>
            <w:r w:rsidR="00574C4E">
              <w:rPr>
                <w:lang w:val="fr-CH"/>
              </w:rPr>
              <w:t xml:space="preserve"> </w:t>
            </w:r>
          </w:p>
        </w:tc>
      </w:tr>
      <w:tr w:rsidR="00BD5D42" w:rsidRPr="00574C4E" w14:paraId="72F4C2F0" w14:textId="77777777" w:rsidTr="00B056CB">
        <w:tc>
          <w:tcPr>
            <w:tcW w:w="707" w:type="dxa"/>
            <w:tcBorders>
              <w:top w:val="single" w:sz="6" w:space="0" w:color="auto"/>
            </w:tcBorders>
            <w:shd w:val="clear" w:color="auto" w:fill="auto"/>
          </w:tcPr>
          <w:p w14:paraId="7270B07C" w14:textId="77777777" w:rsidR="00326D34" w:rsidRPr="004D1783" w:rsidRDefault="008F5887"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682F6FF8" w14:textId="77777777" w:rsidR="00326D34" w:rsidRPr="004D1783" w:rsidRDefault="008F5887" w:rsidP="00B056CB">
            <w:pPr>
              <w:keepNext/>
              <w:keepLines/>
              <w:spacing w:before="120" w:after="120"/>
            </w:pPr>
            <w:r w:rsidRPr="004D1783">
              <w:rPr>
                <w:b/>
                <w:bCs/>
              </w:rPr>
              <w:t>Text(s) available from: [</w:t>
            </w:r>
            <w:bookmarkStart w:id="40" w:name="sps13a"/>
            <w:r w:rsidRPr="004D1783">
              <w:rPr>
                <w:b/>
                <w:bCs/>
              </w:rPr>
              <w:t>X</w:t>
            </w:r>
            <w:bookmarkEnd w:id="40"/>
            <w:r w:rsidRPr="004D1783">
              <w:rPr>
                <w:b/>
                <w:bCs/>
              </w:rPr>
              <w:t>] National Notification Authority, [</w:t>
            </w:r>
            <w:bookmarkStart w:id="41" w:name="sps13b"/>
            <w:r w:rsidRPr="004D1783">
              <w:rPr>
                <w:b/>
                <w:bCs/>
              </w:rPr>
              <w:t>X</w:t>
            </w:r>
            <w:bookmarkEnd w:id="41"/>
            <w:r w:rsidRPr="004D1783">
              <w:rPr>
                <w:b/>
                <w:bCs/>
              </w:rPr>
              <w:t>] National Enquiry Point. Address, fax number and e-mail address (if available) of other body:</w:t>
            </w:r>
            <w:r w:rsidRPr="00EC5D60">
              <w:rPr>
                <w:bCs/>
              </w:rPr>
              <w:t xml:space="preserve"> </w:t>
            </w:r>
          </w:p>
          <w:p w14:paraId="7EE75EB9" w14:textId="77777777" w:rsidR="00326D34" w:rsidRPr="00EC5D60" w:rsidRDefault="008F5887" w:rsidP="00B056CB">
            <w:pPr>
              <w:keepNext/>
              <w:keepLines/>
              <w:rPr>
                <w:bCs/>
              </w:rPr>
            </w:pPr>
            <w:r w:rsidRPr="00EC5D60">
              <w:rPr>
                <w:bCs/>
              </w:rPr>
              <w:t>Mrs Sally Jennings, Coordinator, SPS New Zealand</w:t>
            </w:r>
          </w:p>
          <w:p w14:paraId="0D29D30D" w14:textId="77777777" w:rsidR="00326D34" w:rsidRPr="00EC5D60" w:rsidRDefault="008F5887" w:rsidP="00B056CB">
            <w:pPr>
              <w:keepNext/>
              <w:keepLines/>
              <w:rPr>
                <w:bCs/>
              </w:rPr>
            </w:pPr>
            <w:r w:rsidRPr="00EC5D60">
              <w:rPr>
                <w:bCs/>
              </w:rPr>
              <w:t>PO Box 2526, Wellington, New Zealand</w:t>
            </w:r>
          </w:p>
          <w:p w14:paraId="1892464F" w14:textId="77777777" w:rsidR="00326D34" w:rsidRPr="00EC5D60" w:rsidRDefault="008F5887" w:rsidP="00B056CB">
            <w:pPr>
              <w:keepNext/>
              <w:keepLines/>
              <w:rPr>
                <w:bCs/>
              </w:rPr>
            </w:pPr>
            <w:r w:rsidRPr="00EC5D60">
              <w:rPr>
                <w:bCs/>
              </w:rPr>
              <w:t>Tel: +(644) 894 0431</w:t>
            </w:r>
          </w:p>
          <w:p w14:paraId="3E9FFB19" w14:textId="77777777" w:rsidR="00326D34" w:rsidRPr="00574C4E" w:rsidRDefault="008F5887" w:rsidP="00B056CB">
            <w:pPr>
              <w:keepNext/>
              <w:keepLines/>
              <w:rPr>
                <w:bCs/>
                <w:lang w:val="fr-CH"/>
              </w:rPr>
            </w:pPr>
            <w:r w:rsidRPr="00574C4E">
              <w:rPr>
                <w:bCs/>
                <w:lang w:val="fr-CH"/>
              </w:rPr>
              <w:t>Fax: +(644) 894 0733</w:t>
            </w:r>
          </w:p>
          <w:p w14:paraId="1A70C2FA" w14:textId="511EA62B" w:rsidR="00326D34" w:rsidRPr="00574C4E" w:rsidRDefault="008F5887" w:rsidP="00B056CB">
            <w:pPr>
              <w:keepNext/>
              <w:keepLines/>
              <w:spacing w:after="120"/>
              <w:rPr>
                <w:bCs/>
                <w:lang w:val="fr-CH"/>
              </w:rPr>
            </w:pPr>
            <w:r w:rsidRPr="00574C4E">
              <w:rPr>
                <w:bCs/>
                <w:lang w:val="fr-CH"/>
              </w:rPr>
              <w:t xml:space="preserve">E-mail: </w:t>
            </w:r>
            <w:hyperlink r:id="rId9" w:history="1">
              <w:r w:rsidR="00574C4E" w:rsidRPr="00155C14">
                <w:rPr>
                  <w:rStyle w:val="Hyperlink"/>
                  <w:bCs/>
                  <w:lang w:val="fr-CH"/>
                </w:rPr>
                <w:t>sps@mpi.govt.nz</w:t>
              </w:r>
            </w:hyperlink>
            <w:bookmarkStart w:id="42" w:name="sps13c"/>
            <w:bookmarkEnd w:id="42"/>
            <w:r w:rsidR="00574C4E">
              <w:rPr>
                <w:bCs/>
                <w:lang w:val="fr-CH"/>
              </w:rPr>
              <w:t xml:space="preserve"> </w:t>
            </w:r>
          </w:p>
        </w:tc>
      </w:tr>
    </w:tbl>
    <w:p w14:paraId="32E77463" w14:textId="77777777" w:rsidR="007141CF" w:rsidRPr="00574C4E" w:rsidRDefault="007141CF" w:rsidP="004D1783">
      <w:pPr>
        <w:rPr>
          <w:lang w:val="fr-CH"/>
        </w:rPr>
      </w:pPr>
    </w:p>
    <w:sectPr w:rsidR="007141CF" w:rsidRPr="00574C4E" w:rsidSect="00574C4E">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85DDD" w14:textId="77777777" w:rsidR="00E10818" w:rsidRDefault="008F5887">
      <w:r>
        <w:separator/>
      </w:r>
    </w:p>
  </w:endnote>
  <w:endnote w:type="continuationSeparator" w:id="0">
    <w:p w14:paraId="6F001AA0" w14:textId="77777777" w:rsidR="00E10818" w:rsidRDefault="008F5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EEAD5" w14:textId="457BB51F" w:rsidR="00326D34" w:rsidRPr="00574C4E" w:rsidRDefault="00574C4E" w:rsidP="00574C4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E9192" w14:textId="1B8F6DCD" w:rsidR="00326D34" w:rsidRPr="00574C4E" w:rsidRDefault="00574C4E" w:rsidP="00574C4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D9629" w14:textId="77777777" w:rsidR="007C2582" w:rsidRPr="004D1783" w:rsidRDefault="008F5887"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8D5E6" w14:textId="77777777" w:rsidR="00E10818" w:rsidRDefault="008F5887">
      <w:r>
        <w:separator/>
      </w:r>
    </w:p>
  </w:footnote>
  <w:footnote w:type="continuationSeparator" w:id="0">
    <w:p w14:paraId="3CE784B4" w14:textId="77777777" w:rsidR="00E10818" w:rsidRDefault="008F5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535EF" w14:textId="77777777" w:rsidR="00574C4E" w:rsidRPr="00574C4E" w:rsidRDefault="00574C4E" w:rsidP="00574C4E">
    <w:pPr>
      <w:pStyle w:val="Header"/>
      <w:pBdr>
        <w:bottom w:val="single" w:sz="4" w:space="1" w:color="auto"/>
      </w:pBdr>
      <w:tabs>
        <w:tab w:val="clear" w:pos="4513"/>
        <w:tab w:val="clear" w:pos="9027"/>
      </w:tabs>
      <w:jc w:val="center"/>
    </w:pPr>
    <w:r w:rsidRPr="00574C4E">
      <w:t>G/SPS/N/NZL/630</w:t>
    </w:r>
  </w:p>
  <w:p w14:paraId="4B3FB2B5" w14:textId="77777777" w:rsidR="00574C4E" w:rsidRPr="00574C4E" w:rsidRDefault="00574C4E" w:rsidP="00574C4E">
    <w:pPr>
      <w:pStyle w:val="Header"/>
      <w:pBdr>
        <w:bottom w:val="single" w:sz="4" w:space="1" w:color="auto"/>
      </w:pBdr>
      <w:tabs>
        <w:tab w:val="clear" w:pos="4513"/>
        <w:tab w:val="clear" w:pos="9027"/>
      </w:tabs>
      <w:jc w:val="center"/>
    </w:pPr>
  </w:p>
  <w:p w14:paraId="07D506C8" w14:textId="7662E6DD" w:rsidR="00574C4E" w:rsidRPr="00574C4E" w:rsidRDefault="00574C4E" w:rsidP="00574C4E">
    <w:pPr>
      <w:pStyle w:val="Header"/>
      <w:pBdr>
        <w:bottom w:val="single" w:sz="4" w:space="1" w:color="auto"/>
      </w:pBdr>
      <w:tabs>
        <w:tab w:val="clear" w:pos="4513"/>
        <w:tab w:val="clear" w:pos="9027"/>
      </w:tabs>
      <w:jc w:val="center"/>
    </w:pPr>
    <w:r w:rsidRPr="00574C4E">
      <w:t xml:space="preserve">- </w:t>
    </w:r>
    <w:r w:rsidRPr="00574C4E">
      <w:fldChar w:fldCharType="begin"/>
    </w:r>
    <w:r w:rsidRPr="00574C4E">
      <w:instrText xml:space="preserve"> PAGE </w:instrText>
    </w:r>
    <w:r w:rsidRPr="00574C4E">
      <w:fldChar w:fldCharType="separate"/>
    </w:r>
    <w:r w:rsidRPr="00574C4E">
      <w:rPr>
        <w:noProof/>
      </w:rPr>
      <w:t>2</w:t>
    </w:r>
    <w:r w:rsidRPr="00574C4E">
      <w:fldChar w:fldCharType="end"/>
    </w:r>
    <w:r w:rsidRPr="00574C4E">
      <w:t xml:space="preserve"> -</w:t>
    </w:r>
  </w:p>
  <w:p w14:paraId="603BF7D9" w14:textId="7B4B0393" w:rsidR="00326D34" w:rsidRPr="00574C4E" w:rsidRDefault="00326D34" w:rsidP="00574C4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1D83A" w14:textId="77777777" w:rsidR="00574C4E" w:rsidRPr="00574C4E" w:rsidRDefault="00574C4E" w:rsidP="00574C4E">
    <w:pPr>
      <w:pStyle w:val="Header"/>
      <w:pBdr>
        <w:bottom w:val="single" w:sz="4" w:space="1" w:color="auto"/>
      </w:pBdr>
      <w:tabs>
        <w:tab w:val="clear" w:pos="4513"/>
        <w:tab w:val="clear" w:pos="9027"/>
      </w:tabs>
      <w:jc w:val="center"/>
    </w:pPr>
    <w:r w:rsidRPr="00574C4E">
      <w:t>G/SPS/N/NZL/630</w:t>
    </w:r>
  </w:p>
  <w:p w14:paraId="066567C7" w14:textId="77777777" w:rsidR="00574C4E" w:rsidRPr="00574C4E" w:rsidRDefault="00574C4E" w:rsidP="00574C4E">
    <w:pPr>
      <w:pStyle w:val="Header"/>
      <w:pBdr>
        <w:bottom w:val="single" w:sz="4" w:space="1" w:color="auto"/>
      </w:pBdr>
      <w:tabs>
        <w:tab w:val="clear" w:pos="4513"/>
        <w:tab w:val="clear" w:pos="9027"/>
      </w:tabs>
      <w:jc w:val="center"/>
    </w:pPr>
  </w:p>
  <w:p w14:paraId="78ABA43C" w14:textId="5D50F8CB" w:rsidR="00574C4E" w:rsidRPr="00574C4E" w:rsidRDefault="00574C4E" w:rsidP="00574C4E">
    <w:pPr>
      <w:pStyle w:val="Header"/>
      <w:pBdr>
        <w:bottom w:val="single" w:sz="4" w:space="1" w:color="auto"/>
      </w:pBdr>
      <w:tabs>
        <w:tab w:val="clear" w:pos="4513"/>
        <w:tab w:val="clear" w:pos="9027"/>
      </w:tabs>
      <w:jc w:val="center"/>
    </w:pPr>
    <w:r w:rsidRPr="00574C4E">
      <w:t xml:space="preserve">- </w:t>
    </w:r>
    <w:r w:rsidRPr="00574C4E">
      <w:fldChar w:fldCharType="begin"/>
    </w:r>
    <w:r w:rsidRPr="00574C4E">
      <w:instrText xml:space="preserve"> PAGE </w:instrText>
    </w:r>
    <w:r w:rsidRPr="00574C4E">
      <w:fldChar w:fldCharType="separate"/>
    </w:r>
    <w:r w:rsidRPr="00574C4E">
      <w:rPr>
        <w:noProof/>
      </w:rPr>
      <w:t>2</w:t>
    </w:r>
    <w:r w:rsidRPr="00574C4E">
      <w:fldChar w:fldCharType="end"/>
    </w:r>
    <w:r w:rsidRPr="00574C4E">
      <w:t xml:space="preserve"> -</w:t>
    </w:r>
  </w:p>
  <w:p w14:paraId="45263045" w14:textId="35E04B0B" w:rsidR="00326D34" w:rsidRPr="00574C4E" w:rsidRDefault="00326D34" w:rsidP="00574C4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D5D42" w14:paraId="73B70FD2" w14:textId="77777777" w:rsidTr="00F766DE">
      <w:trPr>
        <w:trHeight w:val="240"/>
        <w:jc w:val="center"/>
      </w:trPr>
      <w:tc>
        <w:tcPr>
          <w:tcW w:w="3794" w:type="dxa"/>
          <w:shd w:val="clear" w:color="auto" w:fill="FFFFFF"/>
          <w:tcMar>
            <w:left w:w="108" w:type="dxa"/>
            <w:right w:w="108" w:type="dxa"/>
          </w:tcMar>
          <w:vAlign w:val="center"/>
        </w:tcPr>
        <w:p w14:paraId="2983C5BE" w14:textId="77777777" w:rsidR="00ED54E0" w:rsidRPr="00326D34" w:rsidRDefault="00ED54E0"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3F45CC2F" w14:textId="6916C20B" w:rsidR="00ED54E0" w:rsidRPr="00326D34" w:rsidRDefault="00574C4E" w:rsidP="00545F9C">
          <w:pPr>
            <w:jc w:val="right"/>
            <w:rPr>
              <w:b/>
              <w:color w:val="FF0000"/>
              <w:szCs w:val="16"/>
            </w:rPr>
          </w:pPr>
          <w:r>
            <w:rPr>
              <w:b/>
              <w:color w:val="FF0000"/>
              <w:szCs w:val="16"/>
            </w:rPr>
            <w:t xml:space="preserve"> </w:t>
          </w:r>
        </w:p>
      </w:tc>
    </w:tr>
    <w:bookmarkEnd w:id="43"/>
    <w:tr w:rsidR="00BD5D42" w14:paraId="5AAA4864" w14:textId="77777777" w:rsidTr="00F766DE">
      <w:trPr>
        <w:trHeight w:val="213"/>
        <w:jc w:val="center"/>
      </w:trPr>
      <w:tc>
        <w:tcPr>
          <w:tcW w:w="3794" w:type="dxa"/>
          <w:vMerge w:val="restart"/>
          <w:shd w:val="clear" w:color="auto" w:fill="FFFFFF"/>
          <w:tcMar>
            <w:left w:w="0" w:type="dxa"/>
            <w:right w:w="0" w:type="dxa"/>
          </w:tcMar>
        </w:tcPr>
        <w:p w14:paraId="50E6E8F1" w14:textId="592A6234" w:rsidR="00ED54E0" w:rsidRPr="00326D34" w:rsidRDefault="008462A9" w:rsidP="00545F9C">
          <w:pPr>
            <w:jc w:val="left"/>
          </w:pPr>
          <w:r>
            <w:rPr>
              <w:noProof/>
              <w:lang w:eastAsia="en-GB"/>
            </w:rPr>
            <w:drawing>
              <wp:inline distT="0" distB="0" distL="0" distR="0" wp14:anchorId="50BDA112" wp14:editId="11CF4F85">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58356EB" w14:textId="77777777" w:rsidR="00ED54E0" w:rsidRPr="00326D34" w:rsidRDefault="00ED54E0" w:rsidP="00545F9C">
          <w:pPr>
            <w:jc w:val="right"/>
            <w:rPr>
              <w:b/>
              <w:szCs w:val="16"/>
            </w:rPr>
          </w:pPr>
        </w:p>
      </w:tc>
    </w:tr>
    <w:tr w:rsidR="00BD5D42" w14:paraId="4EC47534" w14:textId="77777777" w:rsidTr="00F766DE">
      <w:trPr>
        <w:trHeight w:val="868"/>
        <w:jc w:val="center"/>
      </w:trPr>
      <w:tc>
        <w:tcPr>
          <w:tcW w:w="3794" w:type="dxa"/>
          <w:vMerge/>
          <w:shd w:val="clear" w:color="auto" w:fill="FFFFFF"/>
          <w:tcMar>
            <w:left w:w="108" w:type="dxa"/>
            <w:right w:w="108" w:type="dxa"/>
          </w:tcMar>
        </w:tcPr>
        <w:p w14:paraId="51A8080F"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25317FCE" w14:textId="77777777" w:rsidR="00574C4E" w:rsidRDefault="00574C4E" w:rsidP="00043762">
          <w:pPr>
            <w:jc w:val="right"/>
            <w:rPr>
              <w:b/>
              <w:szCs w:val="16"/>
            </w:rPr>
          </w:pPr>
          <w:bookmarkStart w:id="44" w:name="bmkSymbols"/>
          <w:r>
            <w:rPr>
              <w:b/>
              <w:szCs w:val="16"/>
            </w:rPr>
            <w:t>G/SPS/N/NZL/630</w:t>
          </w:r>
        </w:p>
        <w:bookmarkEnd w:id="44"/>
        <w:p w14:paraId="3649F839" w14:textId="585DE545" w:rsidR="00ED54E0" w:rsidRPr="004D1783" w:rsidRDefault="00ED54E0" w:rsidP="00043762">
          <w:pPr>
            <w:jc w:val="right"/>
            <w:rPr>
              <w:b/>
              <w:szCs w:val="16"/>
            </w:rPr>
          </w:pPr>
        </w:p>
      </w:tc>
    </w:tr>
    <w:tr w:rsidR="00BD5D42" w14:paraId="557E5676" w14:textId="77777777" w:rsidTr="00F766DE">
      <w:trPr>
        <w:trHeight w:val="240"/>
        <w:jc w:val="center"/>
      </w:trPr>
      <w:tc>
        <w:tcPr>
          <w:tcW w:w="3794" w:type="dxa"/>
          <w:vMerge/>
          <w:shd w:val="clear" w:color="auto" w:fill="FFFFFF"/>
          <w:tcMar>
            <w:left w:w="108" w:type="dxa"/>
            <w:right w:w="108" w:type="dxa"/>
          </w:tcMar>
          <w:vAlign w:val="center"/>
        </w:tcPr>
        <w:p w14:paraId="61D12534" w14:textId="77777777" w:rsidR="00ED54E0" w:rsidRPr="00326D34" w:rsidRDefault="00ED54E0" w:rsidP="00545F9C"/>
      </w:tc>
      <w:tc>
        <w:tcPr>
          <w:tcW w:w="5448" w:type="dxa"/>
          <w:gridSpan w:val="2"/>
          <w:shd w:val="clear" w:color="auto" w:fill="FFFFFF"/>
          <w:tcMar>
            <w:left w:w="108" w:type="dxa"/>
            <w:right w:w="108" w:type="dxa"/>
          </w:tcMar>
          <w:vAlign w:val="center"/>
        </w:tcPr>
        <w:p w14:paraId="2F8D2983" w14:textId="62B9CFA4" w:rsidR="00ED54E0" w:rsidRPr="00326D34" w:rsidRDefault="003915A6" w:rsidP="00545F9C">
          <w:pPr>
            <w:jc w:val="right"/>
            <w:rPr>
              <w:szCs w:val="16"/>
            </w:rPr>
          </w:pPr>
          <w:bookmarkStart w:id="45" w:name="spsDateDistribution"/>
          <w:bookmarkStart w:id="46" w:name="bmkDate"/>
          <w:bookmarkEnd w:id="45"/>
          <w:bookmarkEnd w:id="46"/>
          <w:r>
            <w:rPr>
              <w:szCs w:val="16"/>
            </w:rPr>
            <w:t>5 June 2020</w:t>
          </w:r>
        </w:p>
      </w:tc>
    </w:tr>
    <w:tr w:rsidR="00BD5D42" w14:paraId="28FF62C8"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AC7DED5" w14:textId="3F35D476" w:rsidR="00ED54E0" w:rsidRPr="00326D34" w:rsidRDefault="008F5887" w:rsidP="00545F9C">
          <w:pPr>
            <w:jc w:val="left"/>
            <w:rPr>
              <w:b/>
            </w:rPr>
          </w:pPr>
          <w:bookmarkStart w:id="47" w:name="bmkSerial"/>
          <w:r w:rsidRPr="004D1783">
            <w:rPr>
              <w:color w:val="FF0000"/>
              <w:szCs w:val="16"/>
            </w:rPr>
            <w:t>(</w:t>
          </w:r>
          <w:bookmarkStart w:id="48" w:name="spsSerialNumber"/>
          <w:bookmarkEnd w:id="48"/>
          <w:r w:rsidR="003915A6">
            <w:rPr>
              <w:color w:val="FF0000"/>
              <w:szCs w:val="16"/>
            </w:rPr>
            <w:t>20-</w:t>
          </w:r>
          <w:r w:rsidR="007C4E10">
            <w:rPr>
              <w:color w:val="FF0000"/>
              <w:szCs w:val="16"/>
            </w:rPr>
            <w:t>4037</w:t>
          </w:r>
          <w:bookmarkStart w:id="49" w:name="_GoBack"/>
          <w:bookmarkEnd w:id="49"/>
          <w:r w:rsidRPr="004D1783">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10BC75C9" w14:textId="77777777" w:rsidR="00ED54E0" w:rsidRPr="00326D34" w:rsidRDefault="008F5887"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50"/>
        </w:p>
      </w:tc>
    </w:tr>
    <w:tr w:rsidR="00BD5D42" w14:paraId="02E1FE73"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87D666D" w14:textId="40EEA1F5" w:rsidR="00ED54E0" w:rsidRPr="00326D34" w:rsidRDefault="00574C4E"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14:paraId="2DCF4049" w14:textId="26B2CF2C" w:rsidR="00ED54E0" w:rsidRPr="004D1783" w:rsidRDefault="00574C4E" w:rsidP="00BD648A">
          <w:pPr>
            <w:jc w:val="right"/>
            <w:rPr>
              <w:bCs/>
              <w:szCs w:val="18"/>
            </w:rPr>
          </w:pPr>
          <w:bookmarkStart w:id="52" w:name="bmkLanguage"/>
          <w:r>
            <w:rPr>
              <w:bCs/>
              <w:szCs w:val="18"/>
            </w:rPr>
            <w:t>Original: English</w:t>
          </w:r>
          <w:bookmarkEnd w:id="52"/>
        </w:p>
      </w:tc>
    </w:tr>
  </w:tbl>
  <w:p w14:paraId="32EB31A8"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4F26AF8">
      <w:start w:val="1"/>
      <w:numFmt w:val="decimal"/>
      <w:pStyle w:val="SummaryText"/>
      <w:lvlText w:val="%1."/>
      <w:lvlJc w:val="left"/>
      <w:pPr>
        <w:ind w:left="360" w:hanging="360"/>
      </w:pPr>
    </w:lvl>
    <w:lvl w:ilvl="1" w:tplc="12DCEED4" w:tentative="1">
      <w:start w:val="1"/>
      <w:numFmt w:val="lowerLetter"/>
      <w:lvlText w:val="%2."/>
      <w:lvlJc w:val="left"/>
      <w:pPr>
        <w:ind w:left="1080" w:hanging="360"/>
      </w:pPr>
    </w:lvl>
    <w:lvl w:ilvl="2" w:tplc="0344BE78" w:tentative="1">
      <w:start w:val="1"/>
      <w:numFmt w:val="lowerRoman"/>
      <w:lvlText w:val="%3."/>
      <w:lvlJc w:val="right"/>
      <w:pPr>
        <w:ind w:left="1800" w:hanging="180"/>
      </w:pPr>
    </w:lvl>
    <w:lvl w:ilvl="3" w:tplc="A802D94E" w:tentative="1">
      <w:start w:val="1"/>
      <w:numFmt w:val="decimal"/>
      <w:lvlText w:val="%4."/>
      <w:lvlJc w:val="left"/>
      <w:pPr>
        <w:ind w:left="2520" w:hanging="360"/>
      </w:pPr>
    </w:lvl>
    <w:lvl w:ilvl="4" w:tplc="36D62634" w:tentative="1">
      <w:start w:val="1"/>
      <w:numFmt w:val="lowerLetter"/>
      <w:lvlText w:val="%5."/>
      <w:lvlJc w:val="left"/>
      <w:pPr>
        <w:ind w:left="3240" w:hanging="360"/>
      </w:pPr>
    </w:lvl>
    <w:lvl w:ilvl="5" w:tplc="0DD8833C" w:tentative="1">
      <w:start w:val="1"/>
      <w:numFmt w:val="lowerRoman"/>
      <w:lvlText w:val="%6."/>
      <w:lvlJc w:val="right"/>
      <w:pPr>
        <w:ind w:left="3960" w:hanging="180"/>
      </w:pPr>
    </w:lvl>
    <w:lvl w:ilvl="6" w:tplc="FCA03974" w:tentative="1">
      <w:start w:val="1"/>
      <w:numFmt w:val="decimal"/>
      <w:lvlText w:val="%7."/>
      <w:lvlJc w:val="left"/>
      <w:pPr>
        <w:ind w:left="4680" w:hanging="360"/>
      </w:pPr>
    </w:lvl>
    <w:lvl w:ilvl="7" w:tplc="70944112" w:tentative="1">
      <w:start w:val="1"/>
      <w:numFmt w:val="lowerLetter"/>
      <w:lvlText w:val="%8."/>
      <w:lvlJc w:val="left"/>
      <w:pPr>
        <w:ind w:left="5400" w:hanging="360"/>
      </w:pPr>
    </w:lvl>
    <w:lvl w:ilvl="8" w:tplc="DF5211B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E291F"/>
    <w:rsid w:val="00233408"/>
    <w:rsid w:val="00254D99"/>
    <w:rsid w:val="00256244"/>
    <w:rsid w:val="0027067B"/>
    <w:rsid w:val="002874BB"/>
    <w:rsid w:val="002D3975"/>
    <w:rsid w:val="00326D34"/>
    <w:rsid w:val="0033721D"/>
    <w:rsid w:val="00341220"/>
    <w:rsid w:val="003572B4"/>
    <w:rsid w:val="00377217"/>
    <w:rsid w:val="003915A6"/>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74C4E"/>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B5594"/>
    <w:rsid w:val="007C2582"/>
    <w:rsid w:val="007C4E10"/>
    <w:rsid w:val="007E6507"/>
    <w:rsid w:val="007F2B8E"/>
    <w:rsid w:val="007F5F71"/>
    <w:rsid w:val="00807247"/>
    <w:rsid w:val="00827F5B"/>
    <w:rsid w:val="00840C2B"/>
    <w:rsid w:val="008462A9"/>
    <w:rsid w:val="008573DA"/>
    <w:rsid w:val="008739FD"/>
    <w:rsid w:val="00883929"/>
    <w:rsid w:val="00893E85"/>
    <w:rsid w:val="008B509E"/>
    <w:rsid w:val="008E372C"/>
    <w:rsid w:val="008F2D09"/>
    <w:rsid w:val="008F3F4B"/>
    <w:rsid w:val="008F5887"/>
    <w:rsid w:val="00960067"/>
    <w:rsid w:val="009966BE"/>
    <w:rsid w:val="009A6F54"/>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5D42"/>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0818"/>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9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UnresolvedMention">
    <w:name w:val="Unresolved Mention"/>
    <w:basedOn w:val="DefaultParagraphFont"/>
    <w:uiPriority w:val="99"/>
    <w:rsid w:val="00574C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mpi.govt.n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s@mpi.govt.nz"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CA7CB-FF97-40E1-8457-6F20F45F3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5</cp:revision>
  <dcterms:created xsi:type="dcterms:W3CDTF">2020-06-05T09:55:00Z</dcterms:created>
  <dcterms:modified xsi:type="dcterms:W3CDTF">2020-06-05T10:09:00Z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G/SPS/N/NZL/630</vt:lpwstr>
  </property>
  <property fmtid="{D5CDD505-2E9C-101B-9397-08002B2CF9AE}" pid="3" name="TitusGUID">
    <vt:lpwstr>d50d5119-f6d5-41dd-b0b7-51edbf1997ce</vt:lpwstr>
  </property>
  <property fmtid="{D5CDD505-2E9C-101B-9397-08002B2CF9AE}" pid="4" name="WTOCLASSIFICATION">
    <vt:lpwstr>WTO OFFICIAL</vt:lpwstr>
  </property>
</Properties>
</file>