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D2826" w14:textId="5E90FFB2" w:rsidR="009239F7" w:rsidRPr="00EF47A2" w:rsidRDefault="00EF47A2" w:rsidP="00EF47A2">
      <w:pPr>
        <w:pStyle w:val="Title"/>
        <w:rPr>
          <w:caps w:val="0"/>
          <w:kern w:val="0"/>
        </w:rPr>
      </w:pPr>
      <w:bookmarkStart w:id="8" w:name="_Hlk74660846"/>
      <w:r w:rsidRPr="00EF47A2">
        <w:rPr>
          <w:caps w:val="0"/>
          <w:kern w:val="0"/>
        </w:rPr>
        <w:t>NOTIFICATION</w:t>
      </w:r>
    </w:p>
    <w:p w14:paraId="1339EFD5" w14:textId="77777777" w:rsidR="009239F7" w:rsidRPr="00EF47A2" w:rsidRDefault="00CE13A8" w:rsidP="00EF47A2">
      <w:pPr>
        <w:jc w:val="center"/>
      </w:pPr>
      <w:r w:rsidRPr="00EF47A2">
        <w:t>La notification suivante est communiquée conformément à l'article 10.6.</w:t>
      </w:r>
    </w:p>
    <w:p w14:paraId="30B2706F" w14:textId="77777777" w:rsidR="009239F7" w:rsidRPr="00EF47A2" w:rsidRDefault="009239F7" w:rsidP="00EF47A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EF47A2" w:rsidRPr="00EF47A2" w14:paraId="60C2637A" w14:textId="77777777" w:rsidTr="00EF47A2">
        <w:tc>
          <w:tcPr>
            <w:tcW w:w="709" w:type="dxa"/>
            <w:tcBorders>
              <w:top w:val="double" w:sz="6" w:space="0" w:color="auto"/>
              <w:bottom w:val="single" w:sz="6" w:space="0" w:color="auto"/>
            </w:tcBorders>
            <w:shd w:val="clear" w:color="auto" w:fill="auto"/>
          </w:tcPr>
          <w:p w14:paraId="489012B0" w14:textId="77777777" w:rsidR="00F85C99" w:rsidRPr="00EF47A2" w:rsidRDefault="00CE13A8" w:rsidP="00EF47A2">
            <w:pPr>
              <w:spacing w:before="120" w:after="120"/>
              <w:jc w:val="left"/>
            </w:pPr>
            <w:r w:rsidRPr="00EF47A2">
              <w:rPr>
                <w:b/>
              </w:rPr>
              <w:t>1.</w:t>
            </w:r>
          </w:p>
        </w:tc>
        <w:tc>
          <w:tcPr>
            <w:tcW w:w="8282" w:type="dxa"/>
            <w:tcBorders>
              <w:top w:val="double" w:sz="6" w:space="0" w:color="auto"/>
              <w:bottom w:val="single" w:sz="6" w:space="0" w:color="auto"/>
            </w:tcBorders>
            <w:shd w:val="clear" w:color="auto" w:fill="auto"/>
          </w:tcPr>
          <w:p w14:paraId="6C88D1CD" w14:textId="2A0060E3" w:rsidR="00D31B99" w:rsidRPr="00EF47A2" w:rsidRDefault="00CE13A8" w:rsidP="00EF47A2">
            <w:pPr>
              <w:spacing w:before="120" w:after="120"/>
            </w:pPr>
            <w:r w:rsidRPr="00EF47A2">
              <w:rPr>
                <w:b/>
              </w:rPr>
              <w:t>Membre notifiant</w:t>
            </w:r>
            <w:r w:rsidR="00EF47A2" w:rsidRPr="00EF47A2">
              <w:rPr>
                <w:b/>
                <w:bCs/>
              </w:rPr>
              <w:t xml:space="preserve">: </w:t>
            </w:r>
            <w:r w:rsidR="00EF47A2" w:rsidRPr="00EF47A2">
              <w:rPr>
                <w:u w:val="single"/>
              </w:rPr>
              <w:t>O</w:t>
            </w:r>
            <w:r w:rsidRPr="00EF47A2">
              <w:rPr>
                <w:u w:val="single"/>
              </w:rPr>
              <w:t>UGANDA</w:t>
            </w:r>
          </w:p>
          <w:p w14:paraId="0F739907" w14:textId="3F631F76" w:rsidR="00F85C99" w:rsidRPr="00EF47A2" w:rsidRDefault="00CE13A8" w:rsidP="00EF47A2">
            <w:pPr>
              <w:spacing w:after="120"/>
            </w:pPr>
            <w:r w:rsidRPr="00EF47A2">
              <w:rPr>
                <w:b/>
              </w:rPr>
              <w:t>Le cas échéant, pouvoirs publics locaux concernés (articles 3.2 et 7.2):</w:t>
            </w:r>
          </w:p>
        </w:tc>
      </w:tr>
      <w:tr w:rsidR="00EF47A2" w:rsidRPr="00EF47A2" w14:paraId="4B35A772" w14:textId="77777777" w:rsidTr="00EF47A2">
        <w:tc>
          <w:tcPr>
            <w:tcW w:w="709" w:type="dxa"/>
            <w:tcBorders>
              <w:top w:val="single" w:sz="6" w:space="0" w:color="auto"/>
              <w:bottom w:val="single" w:sz="6" w:space="0" w:color="auto"/>
            </w:tcBorders>
            <w:shd w:val="clear" w:color="auto" w:fill="auto"/>
          </w:tcPr>
          <w:p w14:paraId="1C6F3988" w14:textId="77777777" w:rsidR="00F85C99" w:rsidRPr="00EF47A2" w:rsidRDefault="00CE13A8" w:rsidP="00EF47A2">
            <w:pPr>
              <w:spacing w:before="120" w:after="120"/>
              <w:jc w:val="left"/>
            </w:pPr>
            <w:r w:rsidRPr="00EF47A2">
              <w:rPr>
                <w:b/>
              </w:rPr>
              <w:t>2.</w:t>
            </w:r>
          </w:p>
        </w:tc>
        <w:tc>
          <w:tcPr>
            <w:tcW w:w="8282" w:type="dxa"/>
            <w:tcBorders>
              <w:top w:val="single" w:sz="6" w:space="0" w:color="auto"/>
              <w:bottom w:val="single" w:sz="6" w:space="0" w:color="auto"/>
            </w:tcBorders>
            <w:shd w:val="clear" w:color="auto" w:fill="auto"/>
          </w:tcPr>
          <w:p w14:paraId="528A9396" w14:textId="77777777" w:rsidR="00D31B99" w:rsidRPr="00EF47A2" w:rsidRDefault="00CE13A8" w:rsidP="00EF47A2">
            <w:pPr>
              <w:spacing w:before="120" w:after="120"/>
            </w:pPr>
            <w:r w:rsidRPr="00EF47A2">
              <w:rPr>
                <w:b/>
              </w:rPr>
              <w:t>Organisme responsable:</w:t>
            </w:r>
          </w:p>
          <w:p w14:paraId="5F4114AA" w14:textId="77777777" w:rsidR="00D31B99" w:rsidRPr="00EF47A2" w:rsidRDefault="00CE13A8" w:rsidP="00EF47A2">
            <w:pPr>
              <w:jc w:val="left"/>
            </w:pPr>
            <w:r w:rsidRPr="00EF47A2">
              <w:rPr>
                <w:i/>
                <w:iCs/>
              </w:rPr>
              <w:t>Uganda National Bureau of Standards</w:t>
            </w:r>
            <w:r w:rsidRPr="00EF47A2">
              <w:t xml:space="preserve"> (Office national de normalisation)</w:t>
            </w:r>
          </w:p>
          <w:p w14:paraId="6BA02A58" w14:textId="70F123BF" w:rsidR="00D31B99" w:rsidRPr="00940F97" w:rsidRDefault="00CE13A8" w:rsidP="00EF47A2">
            <w:pPr>
              <w:jc w:val="left"/>
              <w:rPr>
                <w:lang w:val="en-GB"/>
              </w:rPr>
            </w:pPr>
            <w:r w:rsidRPr="00940F97">
              <w:rPr>
                <w:lang w:val="en-GB"/>
              </w:rPr>
              <w:t>Plot 2</w:t>
            </w:r>
            <w:r w:rsidR="00EF47A2" w:rsidRPr="00940F97">
              <w:rPr>
                <w:lang w:val="en-GB"/>
              </w:rPr>
              <w:t>-</w:t>
            </w:r>
            <w:r w:rsidRPr="00940F97">
              <w:rPr>
                <w:lang w:val="en-GB"/>
              </w:rPr>
              <w:t>12 ByPass Link, Bweyogerere Industrial and Business Park</w:t>
            </w:r>
          </w:p>
          <w:p w14:paraId="6B2F4287" w14:textId="241FB05C" w:rsidR="00D31B99" w:rsidRPr="00940F97" w:rsidRDefault="00CE13A8" w:rsidP="00EF47A2">
            <w:pPr>
              <w:jc w:val="left"/>
              <w:rPr>
                <w:lang w:val="es-ES"/>
              </w:rPr>
            </w:pPr>
            <w:r w:rsidRPr="00940F97">
              <w:rPr>
                <w:lang w:val="es-ES"/>
              </w:rPr>
              <w:t>P.O</w:t>
            </w:r>
            <w:r w:rsidR="00EF47A2" w:rsidRPr="00940F97">
              <w:rPr>
                <w:lang w:val="es-ES"/>
              </w:rPr>
              <w:t>. B</w:t>
            </w:r>
            <w:r w:rsidRPr="00940F97">
              <w:rPr>
                <w:lang w:val="es-ES"/>
              </w:rPr>
              <w:t>ox 6329</w:t>
            </w:r>
          </w:p>
          <w:p w14:paraId="2AF9AF17" w14:textId="77777777" w:rsidR="00D31B99" w:rsidRPr="00940F97" w:rsidRDefault="00CE13A8" w:rsidP="00EF47A2">
            <w:pPr>
              <w:jc w:val="left"/>
              <w:rPr>
                <w:lang w:val="es-ES"/>
              </w:rPr>
            </w:pPr>
            <w:r w:rsidRPr="00940F97">
              <w:rPr>
                <w:lang w:val="es-ES"/>
              </w:rPr>
              <w:t>Kampala (Ouganda)</w:t>
            </w:r>
          </w:p>
          <w:p w14:paraId="7C49A397" w14:textId="443F1687" w:rsidR="00D31B99" w:rsidRPr="00EF47A2" w:rsidRDefault="00CE13A8" w:rsidP="00EF47A2">
            <w:pPr>
              <w:jc w:val="left"/>
            </w:pPr>
            <w:r w:rsidRPr="00EF47A2">
              <w:t>Téléphone</w:t>
            </w:r>
            <w:r w:rsidR="00EF47A2" w:rsidRPr="00EF47A2">
              <w:t>: +</w:t>
            </w:r>
            <w:r w:rsidRPr="00EF47A2">
              <w:t>(256) 4 1733 3250/1/2</w:t>
            </w:r>
          </w:p>
          <w:p w14:paraId="4E1A8B22" w14:textId="2B0B0729" w:rsidR="00D31B99" w:rsidRPr="00EF47A2" w:rsidRDefault="00CE13A8" w:rsidP="00EF47A2">
            <w:pPr>
              <w:jc w:val="left"/>
            </w:pPr>
            <w:r w:rsidRPr="00EF47A2">
              <w:t>Fax</w:t>
            </w:r>
            <w:r w:rsidR="00EF47A2" w:rsidRPr="00EF47A2">
              <w:t>: +</w:t>
            </w:r>
            <w:r w:rsidRPr="00EF47A2">
              <w:t>(256) 4 1428 6123</w:t>
            </w:r>
          </w:p>
          <w:p w14:paraId="3C5CC691" w14:textId="72D9EF6D" w:rsidR="00D31B99" w:rsidRPr="00EF47A2" w:rsidRDefault="00D31B99" w:rsidP="00EF47A2">
            <w:pPr>
              <w:jc w:val="left"/>
            </w:pPr>
            <w:r w:rsidRPr="00EF47A2">
              <w:t xml:space="preserve">Courrier électronique: </w:t>
            </w:r>
            <w:hyperlink r:id="rId8" w:history="1">
              <w:r w:rsidR="00EF47A2" w:rsidRPr="00EF47A2">
                <w:rPr>
                  <w:rStyle w:val="Hyperlink"/>
                </w:rPr>
                <w:t>info@unbs.go.ug</w:t>
              </w:r>
            </w:hyperlink>
          </w:p>
          <w:p w14:paraId="580C43D5" w14:textId="4F33005F" w:rsidR="00EF193F" w:rsidRPr="00940F97" w:rsidRDefault="00CE13A8" w:rsidP="00EF47A2">
            <w:pPr>
              <w:spacing w:before="120" w:after="120"/>
              <w:jc w:val="left"/>
              <w:rPr>
                <w:lang w:val="en-GB"/>
              </w:rPr>
            </w:pPr>
            <w:r w:rsidRPr="00940F97">
              <w:rPr>
                <w:lang w:val="en-GB"/>
              </w:rPr>
              <w:t xml:space="preserve">Site Web: </w:t>
            </w:r>
            <w:hyperlink r:id="rId9" w:history="1">
              <w:r w:rsidR="00EF47A2" w:rsidRPr="00940F97">
                <w:rPr>
                  <w:rStyle w:val="Hyperlink"/>
                  <w:lang w:val="en-GB"/>
                </w:rPr>
                <w:t>https://www.unbs.go.ug</w:t>
              </w:r>
            </w:hyperlink>
          </w:p>
          <w:p w14:paraId="69931912" w14:textId="5E3A8A0C" w:rsidR="00F85C99" w:rsidRPr="00EF47A2" w:rsidRDefault="00CE13A8" w:rsidP="00EF47A2">
            <w:pPr>
              <w:spacing w:after="120"/>
            </w:pPr>
            <w:r w:rsidRPr="00EF47A2">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EF47A2" w:rsidRPr="00EF47A2" w14:paraId="4E658AEB" w14:textId="77777777" w:rsidTr="00EF47A2">
        <w:tc>
          <w:tcPr>
            <w:tcW w:w="709" w:type="dxa"/>
            <w:tcBorders>
              <w:top w:val="single" w:sz="6" w:space="0" w:color="auto"/>
              <w:bottom w:val="single" w:sz="6" w:space="0" w:color="auto"/>
            </w:tcBorders>
            <w:shd w:val="clear" w:color="auto" w:fill="auto"/>
          </w:tcPr>
          <w:p w14:paraId="6465AD6F" w14:textId="77777777" w:rsidR="00F85C99" w:rsidRPr="00EF47A2" w:rsidRDefault="00CE13A8" w:rsidP="00EF47A2">
            <w:pPr>
              <w:spacing w:before="120" w:after="120"/>
              <w:jc w:val="left"/>
              <w:rPr>
                <w:b/>
              </w:rPr>
            </w:pPr>
            <w:r w:rsidRPr="00EF47A2">
              <w:rPr>
                <w:b/>
              </w:rPr>
              <w:t>3.</w:t>
            </w:r>
          </w:p>
        </w:tc>
        <w:tc>
          <w:tcPr>
            <w:tcW w:w="8282" w:type="dxa"/>
            <w:tcBorders>
              <w:top w:val="single" w:sz="6" w:space="0" w:color="auto"/>
              <w:bottom w:val="single" w:sz="6" w:space="0" w:color="auto"/>
            </w:tcBorders>
            <w:shd w:val="clear" w:color="auto" w:fill="auto"/>
          </w:tcPr>
          <w:p w14:paraId="2BBB602E" w14:textId="2AC9225F" w:rsidR="00F85C99" w:rsidRPr="00EF47A2" w:rsidRDefault="00CE13A8" w:rsidP="00EF47A2">
            <w:pPr>
              <w:spacing w:before="120" w:after="120"/>
            </w:pPr>
            <w:r w:rsidRPr="00EF47A2">
              <w:rPr>
                <w:b/>
              </w:rPr>
              <w:t xml:space="preserve">Notification au titre de l'article 2.9.2 [X], 2.10.1 </w:t>
            </w:r>
            <w:r w:rsidR="00EF47A2" w:rsidRPr="00EF47A2">
              <w:rPr>
                <w:b/>
              </w:rPr>
              <w:t>[ ]</w:t>
            </w:r>
            <w:r w:rsidRPr="00EF47A2">
              <w:rPr>
                <w:b/>
              </w:rPr>
              <w:t xml:space="preserve">, 5.6.2 </w:t>
            </w:r>
            <w:r w:rsidR="00EF47A2" w:rsidRPr="00EF47A2">
              <w:rPr>
                <w:b/>
              </w:rPr>
              <w:t>[ ]</w:t>
            </w:r>
            <w:r w:rsidRPr="00EF47A2">
              <w:rPr>
                <w:b/>
              </w:rPr>
              <w:t xml:space="preserve">, 5.7.1 </w:t>
            </w:r>
            <w:r w:rsidR="00EF47A2" w:rsidRPr="00EF47A2">
              <w:rPr>
                <w:b/>
              </w:rPr>
              <w:t>[ ]</w:t>
            </w:r>
            <w:r w:rsidRPr="00EF47A2">
              <w:rPr>
                <w:b/>
              </w:rPr>
              <w:t>, autres:</w:t>
            </w:r>
          </w:p>
        </w:tc>
      </w:tr>
      <w:tr w:rsidR="00EF47A2" w:rsidRPr="00EF47A2" w14:paraId="2C24673B" w14:textId="77777777" w:rsidTr="00EF47A2">
        <w:tc>
          <w:tcPr>
            <w:tcW w:w="709" w:type="dxa"/>
            <w:tcBorders>
              <w:top w:val="single" w:sz="6" w:space="0" w:color="auto"/>
              <w:bottom w:val="single" w:sz="6" w:space="0" w:color="auto"/>
            </w:tcBorders>
            <w:shd w:val="clear" w:color="auto" w:fill="auto"/>
          </w:tcPr>
          <w:p w14:paraId="288F3AC8" w14:textId="77777777" w:rsidR="00F85C99" w:rsidRPr="00EF47A2" w:rsidRDefault="00CE13A8" w:rsidP="00EF47A2">
            <w:pPr>
              <w:spacing w:before="120" w:after="120"/>
              <w:jc w:val="left"/>
            </w:pPr>
            <w:r w:rsidRPr="00EF47A2">
              <w:rPr>
                <w:b/>
              </w:rPr>
              <w:t>4.</w:t>
            </w:r>
          </w:p>
        </w:tc>
        <w:tc>
          <w:tcPr>
            <w:tcW w:w="8282" w:type="dxa"/>
            <w:tcBorders>
              <w:top w:val="single" w:sz="6" w:space="0" w:color="auto"/>
              <w:bottom w:val="single" w:sz="6" w:space="0" w:color="auto"/>
            </w:tcBorders>
            <w:shd w:val="clear" w:color="auto" w:fill="auto"/>
          </w:tcPr>
          <w:p w14:paraId="19CEC33B" w14:textId="35BE37E2" w:rsidR="00F85C99" w:rsidRPr="00EF47A2" w:rsidRDefault="00CE13A8" w:rsidP="00EF47A2">
            <w:pPr>
              <w:spacing w:before="120" w:after="120"/>
            </w:pPr>
            <w:r w:rsidRPr="00EF47A2">
              <w:rPr>
                <w:b/>
              </w:rPr>
              <w:t>Produits visés (le cas échéant, position du SH ou de la NCCD, sinon position du tarif douanier national</w:t>
            </w:r>
            <w:r w:rsidR="00EF47A2" w:rsidRPr="00EF47A2">
              <w:rPr>
                <w:b/>
              </w:rPr>
              <w:t>. L</w:t>
            </w:r>
            <w:r w:rsidRPr="00EF47A2">
              <w:rPr>
                <w:b/>
              </w:rPr>
              <w:t>es numéros de l'ICS peuvent aussi être indiqués, le cas échéant)</w:t>
            </w:r>
            <w:r w:rsidR="00EF47A2" w:rsidRPr="00EF47A2">
              <w:rPr>
                <w:b/>
              </w:rPr>
              <w:t xml:space="preserve">: </w:t>
            </w:r>
            <w:r w:rsidR="00EF47A2" w:rsidRPr="00EF47A2">
              <w:t>C</w:t>
            </w:r>
            <w:r w:rsidRPr="00EF47A2">
              <w:t>hampignons comestibles</w:t>
            </w:r>
            <w:r w:rsidR="00EF47A2" w:rsidRPr="00EF47A2">
              <w:t>; C</w:t>
            </w:r>
            <w:r w:rsidRPr="00EF47A2">
              <w:t xml:space="preserve">hampignons et truffes comestibles, réfrigérés (à l'exclusion des champignons du genre </w:t>
            </w:r>
            <w:r w:rsidRPr="00EF47A2">
              <w:rPr>
                <w:i/>
                <w:iCs/>
              </w:rPr>
              <w:t>Agaricus</w:t>
            </w:r>
            <w:r w:rsidRPr="00EF47A2">
              <w:t>) (SH</w:t>
            </w:r>
            <w:r w:rsidR="00EF47A2" w:rsidRPr="00EF47A2">
              <w:t xml:space="preserve"> </w:t>
            </w:r>
            <w:r w:rsidRPr="00EF47A2">
              <w:t>070959)</w:t>
            </w:r>
            <w:r w:rsidR="00EF47A2" w:rsidRPr="00EF47A2">
              <w:t>; L</w:t>
            </w:r>
            <w:r w:rsidRPr="00EF47A2">
              <w:t>égumes et produits dérivés (</w:t>
            </w:r>
            <w:r w:rsidR="00EF47A2" w:rsidRPr="00EF47A2">
              <w:t>ICS 67</w:t>
            </w:r>
            <w:r w:rsidRPr="00EF47A2">
              <w:t>.080.20)</w:t>
            </w:r>
          </w:p>
        </w:tc>
      </w:tr>
      <w:tr w:rsidR="00EF47A2" w:rsidRPr="00EF47A2" w14:paraId="28966B8D" w14:textId="77777777" w:rsidTr="00EF47A2">
        <w:tc>
          <w:tcPr>
            <w:tcW w:w="709" w:type="dxa"/>
            <w:tcBorders>
              <w:top w:val="single" w:sz="6" w:space="0" w:color="auto"/>
              <w:bottom w:val="single" w:sz="6" w:space="0" w:color="auto"/>
            </w:tcBorders>
            <w:shd w:val="clear" w:color="auto" w:fill="auto"/>
          </w:tcPr>
          <w:p w14:paraId="0B991023" w14:textId="77777777" w:rsidR="00F85C99" w:rsidRPr="00EF47A2" w:rsidRDefault="00CE13A8" w:rsidP="00EF47A2">
            <w:pPr>
              <w:spacing w:before="120" w:after="120"/>
              <w:jc w:val="left"/>
            </w:pPr>
            <w:r w:rsidRPr="00EF47A2">
              <w:rPr>
                <w:b/>
              </w:rPr>
              <w:t>5.</w:t>
            </w:r>
          </w:p>
        </w:tc>
        <w:tc>
          <w:tcPr>
            <w:tcW w:w="8282" w:type="dxa"/>
            <w:tcBorders>
              <w:top w:val="single" w:sz="6" w:space="0" w:color="auto"/>
              <w:bottom w:val="single" w:sz="6" w:space="0" w:color="auto"/>
            </w:tcBorders>
            <w:shd w:val="clear" w:color="auto" w:fill="auto"/>
          </w:tcPr>
          <w:p w14:paraId="0A0CD00E" w14:textId="14A674F5" w:rsidR="00F85C99" w:rsidRPr="00EF47A2" w:rsidRDefault="00CE13A8" w:rsidP="00EF47A2">
            <w:pPr>
              <w:spacing w:before="120" w:after="120"/>
            </w:pPr>
            <w:r w:rsidRPr="00EF47A2">
              <w:rPr>
                <w:b/>
              </w:rPr>
              <w:t>Intitulé, nombre de pages et langue(s) du texte notifié</w:t>
            </w:r>
            <w:r w:rsidR="00EF47A2" w:rsidRPr="00EF47A2">
              <w:rPr>
                <w:b/>
              </w:rPr>
              <w:t xml:space="preserve">: </w:t>
            </w:r>
            <w:r w:rsidR="00EF47A2" w:rsidRPr="00EF47A2">
              <w:t>D</w:t>
            </w:r>
            <w:r w:rsidRPr="00EF47A2">
              <w:t>US D</w:t>
            </w:r>
            <w:r w:rsidR="00EF47A2" w:rsidRPr="00EF47A2">
              <w:t>EAS 1059</w:t>
            </w:r>
            <w:r w:rsidRPr="00EF47A2">
              <w:t xml:space="preserve">:2021, </w:t>
            </w:r>
            <w:r w:rsidRPr="00EF47A2">
              <w:rPr>
                <w:i/>
                <w:iCs/>
              </w:rPr>
              <w:t xml:space="preserve">Processed cultivated edible mushrooms </w:t>
            </w:r>
            <w:r w:rsidR="00EF47A2" w:rsidRPr="00EF47A2">
              <w:rPr>
                <w:i/>
                <w:iCs/>
              </w:rPr>
              <w:t>-</w:t>
            </w:r>
            <w:r w:rsidRPr="00EF47A2">
              <w:rPr>
                <w:i/>
                <w:iCs/>
              </w:rPr>
              <w:t xml:space="preserve"> Specification</w:t>
            </w:r>
            <w:r w:rsidRPr="00EF47A2">
              <w:t xml:space="preserve"> (Champignons de culture comestibles transformés </w:t>
            </w:r>
            <w:r w:rsidR="00EF47A2" w:rsidRPr="00EF47A2">
              <w:t>-</w:t>
            </w:r>
            <w:r w:rsidRPr="00EF47A2">
              <w:t xml:space="preserve"> Spécifications), première édition (17 pages, en anglais)</w:t>
            </w:r>
          </w:p>
        </w:tc>
      </w:tr>
      <w:tr w:rsidR="00EF47A2" w:rsidRPr="00EF47A2" w14:paraId="37BC32F7" w14:textId="77777777" w:rsidTr="00EF47A2">
        <w:tc>
          <w:tcPr>
            <w:tcW w:w="709" w:type="dxa"/>
            <w:tcBorders>
              <w:top w:val="single" w:sz="6" w:space="0" w:color="auto"/>
              <w:bottom w:val="single" w:sz="6" w:space="0" w:color="auto"/>
            </w:tcBorders>
            <w:shd w:val="clear" w:color="auto" w:fill="auto"/>
          </w:tcPr>
          <w:p w14:paraId="2DA8B81F" w14:textId="77777777" w:rsidR="00F85C99" w:rsidRPr="00EF47A2" w:rsidRDefault="00CE13A8" w:rsidP="00EF47A2">
            <w:pPr>
              <w:spacing w:before="120" w:after="120"/>
              <w:jc w:val="left"/>
              <w:rPr>
                <w:b/>
              </w:rPr>
            </w:pPr>
            <w:r w:rsidRPr="00EF47A2">
              <w:rPr>
                <w:b/>
              </w:rPr>
              <w:t>6.</w:t>
            </w:r>
          </w:p>
        </w:tc>
        <w:tc>
          <w:tcPr>
            <w:tcW w:w="8282" w:type="dxa"/>
            <w:tcBorders>
              <w:top w:val="single" w:sz="6" w:space="0" w:color="auto"/>
              <w:bottom w:val="single" w:sz="6" w:space="0" w:color="auto"/>
            </w:tcBorders>
            <w:shd w:val="clear" w:color="auto" w:fill="auto"/>
          </w:tcPr>
          <w:p w14:paraId="3CAC4412" w14:textId="4CA94D93" w:rsidR="00F85C99" w:rsidRPr="00EF47A2" w:rsidRDefault="00CE13A8" w:rsidP="00EF47A2">
            <w:pPr>
              <w:spacing w:before="120" w:after="120"/>
              <w:rPr>
                <w:b/>
              </w:rPr>
            </w:pPr>
            <w:r w:rsidRPr="00EF47A2">
              <w:rPr>
                <w:b/>
              </w:rPr>
              <w:t>Teneur</w:t>
            </w:r>
            <w:r w:rsidR="00EF47A2" w:rsidRPr="00EF47A2">
              <w:rPr>
                <w:b/>
              </w:rPr>
              <w:t xml:space="preserve">: </w:t>
            </w:r>
            <w:r w:rsidR="00EF47A2" w:rsidRPr="00EF47A2">
              <w:t>L</w:t>
            </w:r>
            <w:r w:rsidRPr="00EF47A2">
              <w:t>e projet de norme ougandaise notifié spécifie les exigences et les méthodes d'échantillonnage et d'essai applicables aux champignons de culture comestibles transformés destinés à la consommation humaine ou à d'autres usages dans l'industrie alimentaire.</w:t>
            </w:r>
          </w:p>
        </w:tc>
      </w:tr>
      <w:tr w:rsidR="00EF47A2" w:rsidRPr="00EF47A2" w14:paraId="4CBD3133" w14:textId="77777777" w:rsidTr="00EF47A2">
        <w:tc>
          <w:tcPr>
            <w:tcW w:w="709" w:type="dxa"/>
            <w:tcBorders>
              <w:top w:val="single" w:sz="6" w:space="0" w:color="auto"/>
              <w:bottom w:val="single" w:sz="6" w:space="0" w:color="auto"/>
            </w:tcBorders>
            <w:shd w:val="clear" w:color="auto" w:fill="auto"/>
          </w:tcPr>
          <w:p w14:paraId="49FC120F" w14:textId="77777777" w:rsidR="00F85C99" w:rsidRPr="00EF47A2" w:rsidRDefault="00CE13A8" w:rsidP="00EF47A2">
            <w:pPr>
              <w:spacing w:before="120" w:after="120"/>
              <w:jc w:val="left"/>
              <w:rPr>
                <w:b/>
              </w:rPr>
            </w:pPr>
            <w:r w:rsidRPr="00EF47A2">
              <w:rPr>
                <w:b/>
              </w:rPr>
              <w:t>7.</w:t>
            </w:r>
          </w:p>
        </w:tc>
        <w:tc>
          <w:tcPr>
            <w:tcW w:w="8282" w:type="dxa"/>
            <w:tcBorders>
              <w:top w:val="single" w:sz="6" w:space="0" w:color="auto"/>
              <w:bottom w:val="single" w:sz="6" w:space="0" w:color="auto"/>
            </w:tcBorders>
            <w:shd w:val="clear" w:color="auto" w:fill="auto"/>
          </w:tcPr>
          <w:p w14:paraId="664DAB9A" w14:textId="5FAC2577" w:rsidR="00F85C99" w:rsidRPr="00EF47A2" w:rsidRDefault="00CE13A8" w:rsidP="00EF47A2">
            <w:pPr>
              <w:spacing w:before="120" w:after="120"/>
              <w:rPr>
                <w:b/>
              </w:rPr>
            </w:pPr>
            <w:r w:rsidRPr="00EF47A2">
              <w:rPr>
                <w:b/>
              </w:rPr>
              <w:t>Objectif et justification, y compris la nature des problèmes urgents, le cas échéant</w:t>
            </w:r>
            <w:r w:rsidR="00EF47A2" w:rsidRPr="00EF47A2">
              <w:rPr>
                <w:b/>
              </w:rPr>
              <w:t xml:space="preserve">: </w:t>
            </w:r>
            <w:r w:rsidR="00EF47A2" w:rsidRPr="00EF47A2">
              <w:t>I</w:t>
            </w:r>
            <w:r w:rsidRPr="00EF47A2">
              <w:t>nformation des consommateurs, étiquetage</w:t>
            </w:r>
            <w:r w:rsidR="00EF47A2" w:rsidRPr="00EF47A2">
              <w:t>; p</w:t>
            </w:r>
            <w:r w:rsidRPr="00EF47A2">
              <w:t>révention des pratiques de nature à induire en erreur et protection des consommateurs</w:t>
            </w:r>
            <w:r w:rsidR="00EF47A2" w:rsidRPr="00EF47A2">
              <w:t>; p</w:t>
            </w:r>
            <w:r w:rsidRPr="00EF47A2">
              <w:t>rotection de la santé ou de la sécurité des personnes</w:t>
            </w:r>
            <w:r w:rsidR="00EF47A2" w:rsidRPr="00EF47A2">
              <w:t>; p</w:t>
            </w:r>
            <w:r w:rsidRPr="00EF47A2">
              <w:t>rotection de l'environnement</w:t>
            </w:r>
            <w:r w:rsidR="00EF47A2" w:rsidRPr="00EF47A2">
              <w:t>; e</w:t>
            </w:r>
            <w:r w:rsidRPr="00EF47A2">
              <w:t>xigences en matière de qualité</w:t>
            </w:r>
            <w:r w:rsidR="00EF47A2" w:rsidRPr="00EF47A2">
              <w:t>; h</w:t>
            </w:r>
            <w:r w:rsidRPr="00EF47A2">
              <w:t>armonisation</w:t>
            </w:r>
            <w:r w:rsidR="00EF47A2" w:rsidRPr="00EF47A2">
              <w:t>; r</w:t>
            </w:r>
            <w:r w:rsidRPr="00EF47A2">
              <w:t>éduction des obstacles au commerce et facilitation des échanges</w:t>
            </w:r>
          </w:p>
        </w:tc>
      </w:tr>
      <w:tr w:rsidR="00EF47A2" w:rsidRPr="00EF47A2" w14:paraId="3C1938F3" w14:textId="77777777" w:rsidTr="00EF47A2">
        <w:trPr>
          <w:cantSplit/>
        </w:trPr>
        <w:tc>
          <w:tcPr>
            <w:tcW w:w="709" w:type="dxa"/>
            <w:tcBorders>
              <w:top w:val="single" w:sz="6" w:space="0" w:color="auto"/>
              <w:bottom w:val="single" w:sz="6" w:space="0" w:color="auto"/>
            </w:tcBorders>
            <w:shd w:val="clear" w:color="auto" w:fill="auto"/>
          </w:tcPr>
          <w:p w14:paraId="11154DD8" w14:textId="77777777" w:rsidR="00F85C99" w:rsidRPr="00EF47A2" w:rsidRDefault="00CE13A8" w:rsidP="00EF47A2">
            <w:pPr>
              <w:spacing w:before="120" w:after="120"/>
              <w:jc w:val="left"/>
              <w:rPr>
                <w:b/>
              </w:rPr>
            </w:pPr>
            <w:r w:rsidRPr="00EF47A2">
              <w:rPr>
                <w:b/>
              </w:rPr>
              <w:lastRenderedPageBreak/>
              <w:t>8.</w:t>
            </w:r>
          </w:p>
        </w:tc>
        <w:tc>
          <w:tcPr>
            <w:tcW w:w="8282" w:type="dxa"/>
            <w:tcBorders>
              <w:top w:val="single" w:sz="6" w:space="0" w:color="auto"/>
              <w:bottom w:val="single" w:sz="6" w:space="0" w:color="auto"/>
            </w:tcBorders>
            <w:shd w:val="clear" w:color="auto" w:fill="auto"/>
          </w:tcPr>
          <w:p w14:paraId="4B2BA9DF" w14:textId="77777777" w:rsidR="00D31B99" w:rsidRPr="00EF47A2" w:rsidRDefault="00CE13A8" w:rsidP="00EF47A2">
            <w:pPr>
              <w:spacing w:before="120" w:after="120"/>
            </w:pPr>
            <w:r w:rsidRPr="00EF47A2">
              <w:rPr>
                <w:b/>
              </w:rPr>
              <w:t>Documents pertinents:</w:t>
            </w:r>
          </w:p>
          <w:p w14:paraId="4066C612" w14:textId="4D23C50D" w:rsidR="00EF193F" w:rsidRPr="00EF47A2" w:rsidRDefault="00CE13A8" w:rsidP="00EF47A2">
            <w:pPr>
              <w:numPr>
                <w:ilvl w:val="0"/>
                <w:numId w:val="16"/>
              </w:numPr>
              <w:spacing w:before="120" w:after="120"/>
              <w:jc w:val="left"/>
              <w:rPr>
                <w:bCs/>
              </w:rPr>
            </w:pPr>
            <w:r w:rsidRPr="00EF47A2">
              <w:t>CODEX S</w:t>
            </w:r>
            <w:r w:rsidR="00EF47A2" w:rsidRPr="00EF47A2">
              <w:t>TAN 192</w:t>
            </w:r>
            <w:r w:rsidRPr="00EF47A2">
              <w:t xml:space="preserve">, </w:t>
            </w:r>
            <w:r w:rsidR="00EF47A2" w:rsidRPr="00EF47A2">
              <w:t>Aliments - Additifs alimentaires autorisés - Liste</w:t>
            </w:r>
          </w:p>
          <w:p w14:paraId="41C97B47" w14:textId="41F13A08" w:rsidR="00EF193F" w:rsidRPr="00940F97" w:rsidRDefault="00EF47A2" w:rsidP="00EF47A2">
            <w:pPr>
              <w:numPr>
                <w:ilvl w:val="0"/>
                <w:numId w:val="16"/>
              </w:numPr>
              <w:spacing w:before="120" w:after="120"/>
              <w:jc w:val="left"/>
              <w:rPr>
                <w:bCs/>
                <w:lang w:val="en-GB"/>
              </w:rPr>
            </w:pPr>
            <w:r w:rsidRPr="00940F97">
              <w:rPr>
                <w:lang w:val="en-GB"/>
              </w:rPr>
              <w:t xml:space="preserve">EAS 38. </w:t>
            </w:r>
            <w:r w:rsidRPr="00940F97">
              <w:rPr>
                <w:i/>
                <w:iCs/>
                <w:lang w:val="en-GB"/>
              </w:rPr>
              <w:t>L</w:t>
            </w:r>
            <w:r w:rsidR="00D31B99" w:rsidRPr="00940F97">
              <w:rPr>
                <w:i/>
                <w:iCs/>
                <w:lang w:val="en-GB"/>
              </w:rPr>
              <w:t>abelling of pre</w:t>
            </w:r>
            <w:r w:rsidRPr="00940F97">
              <w:rPr>
                <w:i/>
                <w:iCs/>
                <w:lang w:val="en-GB"/>
              </w:rPr>
              <w:t>-</w:t>
            </w:r>
            <w:r w:rsidR="00D31B99" w:rsidRPr="00940F97">
              <w:rPr>
                <w:i/>
                <w:iCs/>
                <w:lang w:val="en-GB"/>
              </w:rPr>
              <w:t xml:space="preserve">packaged foods </w:t>
            </w:r>
            <w:r w:rsidRPr="00940F97">
              <w:rPr>
                <w:i/>
                <w:iCs/>
                <w:lang w:val="en-GB"/>
              </w:rPr>
              <w:t>-</w:t>
            </w:r>
            <w:r w:rsidR="00D31B99" w:rsidRPr="00940F97">
              <w:rPr>
                <w:i/>
                <w:iCs/>
                <w:lang w:val="en-GB"/>
              </w:rPr>
              <w:t xml:space="preserve"> General requirements</w:t>
            </w:r>
          </w:p>
          <w:p w14:paraId="698B2B5B" w14:textId="281684A4" w:rsidR="00EF193F" w:rsidRPr="00EF47A2" w:rsidRDefault="00EF47A2" w:rsidP="00EF47A2">
            <w:pPr>
              <w:numPr>
                <w:ilvl w:val="0"/>
                <w:numId w:val="16"/>
              </w:numPr>
              <w:spacing w:before="120" w:after="120"/>
              <w:jc w:val="left"/>
              <w:rPr>
                <w:bCs/>
              </w:rPr>
            </w:pPr>
            <w:r w:rsidRPr="00EF47A2">
              <w:t>ISO 948</w:t>
            </w:r>
            <w:r w:rsidR="00D31B99" w:rsidRPr="00EF47A2">
              <w:t xml:space="preserve">, Épices </w:t>
            </w:r>
            <w:r w:rsidRPr="00EF47A2">
              <w:t>-</w:t>
            </w:r>
            <w:r w:rsidR="00D31B99" w:rsidRPr="00EF47A2">
              <w:t xml:space="preserve"> Échantillonnage</w:t>
            </w:r>
          </w:p>
          <w:p w14:paraId="1B0B36B9" w14:textId="16CF280B" w:rsidR="00EF193F" w:rsidRPr="00EF47A2" w:rsidRDefault="00EF47A2" w:rsidP="00EF47A2">
            <w:pPr>
              <w:numPr>
                <w:ilvl w:val="0"/>
                <w:numId w:val="16"/>
              </w:numPr>
              <w:spacing w:before="120" w:after="120"/>
              <w:jc w:val="left"/>
              <w:rPr>
                <w:bCs/>
              </w:rPr>
            </w:pPr>
            <w:r w:rsidRPr="00EF47A2">
              <w:t>ISO 2447. P</w:t>
            </w:r>
            <w:r w:rsidR="00D31B99" w:rsidRPr="00EF47A2">
              <w:t xml:space="preserve">roduits dérivés des fruits et légumes </w:t>
            </w:r>
            <w:r w:rsidRPr="00EF47A2">
              <w:t>-</w:t>
            </w:r>
            <w:r w:rsidR="00D31B99" w:rsidRPr="00EF47A2">
              <w:t xml:space="preserve"> Détermination de la teneur en étain</w:t>
            </w:r>
          </w:p>
          <w:p w14:paraId="183F29EE" w14:textId="434955A8" w:rsidR="00EF193F" w:rsidRPr="00EF47A2" w:rsidRDefault="00EF47A2" w:rsidP="00EF47A2">
            <w:pPr>
              <w:numPr>
                <w:ilvl w:val="0"/>
                <w:numId w:val="16"/>
              </w:numPr>
              <w:spacing w:before="120" w:after="120"/>
              <w:jc w:val="left"/>
              <w:rPr>
                <w:bCs/>
              </w:rPr>
            </w:pPr>
            <w:r w:rsidRPr="00EF47A2">
              <w:t>ISO 4833-</w:t>
            </w:r>
            <w:r w:rsidR="00D31B99" w:rsidRPr="00EF47A2">
              <w:t>1</w:t>
            </w:r>
            <w:r w:rsidRPr="00EF47A2">
              <w:t>. M</w:t>
            </w:r>
            <w:r w:rsidR="00D31B99" w:rsidRPr="00EF47A2">
              <w:t xml:space="preserve">icrobiologie de la chaîne alimentaire </w:t>
            </w:r>
            <w:r w:rsidRPr="00EF47A2">
              <w:t>-</w:t>
            </w:r>
            <w:r w:rsidR="00D31B99" w:rsidRPr="00EF47A2">
              <w:t xml:space="preserve"> Méthode horizontale pour le dénombrement des micro</w:t>
            </w:r>
            <w:r w:rsidRPr="00EF47A2">
              <w:t>-</w:t>
            </w:r>
            <w:r w:rsidR="00D31B99" w:rsidRPr="00EF47A2">
              <w:t xml:space="preserve">organismes </w:t>
            </w:r>
            <w:r w:rsidRPr="00EF47A2">
              <w:t>-</w:t>
            </w:r>
            <w:r w:rsidR="00D31B99" w:rsidRPr="00EF47A2">
              <w:t xml:space="preserve"> Partie 1</w:t>
            </w:r>
            <w:r w:rsidRPr="00EF47A2">
              <w:t>: C</w:t>
            </w:r>
            <w:r w:rsidR="00D31B99" w:rsidRPr="00EF47A2">
              <w:t>omptage des colonies à 30 degrés C par la technique d'ensemencement en profondeur</w:t>
            </w:r>
          </w:p>
          <w:p w14:paraId="4A385751" w14:textId="7F2EB394" w:rsidR="00EF193F" w:rsidRPr="00EF47A2" w:rsidRDefault="00EF47A2" w:rsidP="00EF47A2">
            <w:pPr>
              <w:numPr>
                <w:ilvl w:val="0"/>
                <w:numId w:val="16"/>
              </w:numPr>
              <w:spacing w:before="120" w:after="120"/>
              <w:jc w:val="left"/>
              <w:rPr>
                <w:bCs/>
              </w:rPr>
            </w:pPr>
            <w:r w:rsidRPr="00EF47A2">
              <w:t>ISO 4833-</w:t>
            </w:r>
            <w:r w:rsidR="00D31B99" w:rsidRPr="00EF47A2">
              <w:t>2</w:t>
            </w:r>
            <w:r w:rsidRPr="00EF47A2">
              <w:t>. M</w:t>
            </w:r>
            <w:r w:rsidR="00D31B99" w:rsidRPr="00EF47A2">
              <w:t xml:space="preserve">icrobiologie de la chaîne alimentaire </w:t>
            </w:r>
            <w:r w:rsidRPr="00EF47A2">
              <w:t>-</w:t>
            </w:r>
            <w:r w:rsidR="00D31B99" w:rsidRPr="00EF47A2">
              <w:t xml:space="preserve"> Méthode horizontale pour le dénombrement des micro</w:t>
            </w:r>
            <w:r w:rsidRPr="00EF47A2">
              <w:t>-</w:t>
            </w:r>
            <w:r w:rsidR="00D31B99" w:rsidRPr="00EF47A2">
              <w:t xml:space="preserve">organismes </w:t>
            </w:r>
            <w:r w:rsidRPr="00EF47A2">
              <w:t>-</w:t>
            </w:r>
            <w:r w:rsidR="00D31B99" w:rsidRPr="00EF47A2">
              <w:t xml:space="preserve"> Partie 2</w:t>
            </w:r>
            <w:r w:rsidRPr="00EF47A2">
              <w:t>: C</w:t>
            </w:r>
            <w:r w:rsidR="00D31B99" w:rsidRPr="00EF47A2">
              <w:t>omptage des colonies à 30 degrés C par la technique d'ensemencement en surface</w:t>
            </w:r>
          </w:p>
          <w:p w14:paraId="6E7A9FAE" w14:textId="11C0E81F" w:rsidR="00EF193F" w:rsidRPr="00EF47A2" w:rsidRDefault="00D31B99" w:rsidP="00EF47A2">
            <w:pPr>
              <w:numPr>
                <w:ilvl w:val="0"/>
                <w:numId w:val="16"/>
              </w:numPr>
              <w:spacing w:before="120" w:after="120"/>
              <w:jc w:val="left"/>
              <w:rPr>
                <w:bCs/>
              </w:rPr>
            </w:pPr>
            <w:r w:rsidRPr="00EF47A2">
              <w:t>ISO</w:t>
            </w:r>
            <w:r w:rsidR="00EF47A2" w:rsidRPr="00EF47A2">
              <w:t xml:space="preserve"> </w:t>
            </w:r>
            <w:r w:rsidRPr="00EF47A2">
              <w:t>6633</w:t>
            </w:r>
            <w:r w:rsidR="00EF47A2" w:rsidRPr="00EF47A2">
              <w:t>. F</w:t>
            </w:r>
            <w:r w:rsidRPr="00EF47A2">
              <w:t xml:space="preserve">ruits, légumes et produits dérivés </w:t>
            </w:r>
            <w:r w:rsidR="00EF47A2" w:rsidRPr="00EF47A2">
              <w:t>-</w:t>
            </w:r>
            <w:r w:rsidRPr="00EF47A2">
              <w:t xml:space="preserve"> Détermination de la teneur en plomb </w:t>
            </w:r>
            <w:r w:rsidR="00EF47A2" w:rsidRPr="00EF47A2">
              <w:t>-</w:t>
            </w:r>
            <w:r w:rsidRPr="00EF47A2">
              <w:t xml:space="preserve"> Méthode par spectrométrie d'absorption atomique sans flamme</w:t>
            </w:r>
          </w:p>
          <w:p w14:paraId="714CCD92" w14:textId="7786615B" w:rsidR="00EF193F" w:rsidRPr="00EF47A2" w:rsidRDefault="00EF47A2" w:rsidP="00EF47A2">
            <w:pPr>
              <w:numPr>
                <w:ilvl w:val="0"/>
                <w:numId w:val="16"/>
              </w:numPr>
              <w:spacing w:before="120" w:after="120"/>
              <w:jc w:val="left"/>
              <w:rPr>
                <w:bCs/>
              </w:rPr>
            </w:pPr>
            <w:r w:rsidRPr="00EF47A2">
              <w:t>ISO 6579</w:t>
            </w:r>
            <w:r w:rsidR="00D31B99" w:rsidRPr="00EF47A2">
              <w:t xml:space="preserve">, Microbiologie des aliments </w:t>
            </w:r>
            <w:r w:rsidRPr="00EF47A2">
              <w:t>-</w:t>
            </w:r>
            <w:r w:rsidR="00D31B99" w:rsidRPr="00EF47A2">
              <w:t xml:space="preserve"> Méthode horizontale pour la recherche des </w:t>
            </w:r>
            <w:r w:rsidR="00D31B99" w:rsidRPr="00EF47A2">
              <w:rPr>
                <w:i/>
                <w:iCs/>
              </w:rPr>
              <w:t>Salmonella</w:t>
            </w:r>
            <w:r w:rsidR="00D31B99" w:rsidRPr="00EF47A2">
              <w:t xml:space="preserve"> spp.</w:t>
            </w:r>
          </w:p>
          <w:p w14:paraId="2A774184" w14:textId="524F3BF4" w:rsidR="00EF193F" w:rsidRPr="00EF47A2" w:rsidRDefault="00EF47A2" w:rsidP="00EF47A2">
            <w:pPr>
              <w:numPr>
                <w:ilvl w:val="0"/>
                <w:numId w:val="16"/>
              </w:numPr>
              <w:spacing w:after="120"/>
              <w:jc w:val="left"/>
              <w:rPr>
                <w:bCs/>
              </w:rPr>
            </w:pPr>
            <w:r w:rsidRPr="00EF47A2">
              <w:t>ISO 16649-</w:t>
            </w:r>
            <w:r w:rsidR="00D31B99" w:rsidRPr="00EF47A2">
              <w:t>2</w:t>
            </w:r>
            <w:r w:rsidRPr="00EF47A2">
              <w:t>. M</w:t>
            </w:r>
            <w:r w:rsidR="00D31B99" w:rsidRPr="00EF47A2">
              <w:t xml:space="preserve">icrobiologie des aliments </w:t>
            </w:r>
            <w:r w:rsidRPr="00EF47A2">
              <w:t>-</w:t>
            </w:r>
            <w:r w:rsidR="00D31B99" w:rsidRPr="00EF47A2">
              <w:t xml:space="preserve"> Méthode horizontale pour le dénombrement des Escherichia coli bêta</w:t>
            </w:r>
            <w:r w:rsidRPr="00EF47A2">
              <w:t>-</w:t>
            </w:r>
            <w:r w:rsidR="00D31B99" w:rsidRPr="00EF47A2">
              <w:t xml:space="preserve">glucuronidase positive </w:t>
            </w:r>
            <w:r w:rsidRPr="00EF47A2">
              <w:t>-</w:t>
            </w:r>
            <w:r w:rsidR="00D31B99" w:rsidRPr="00EF47A2">
              <w:t xml:space="preserve"> Partie 2</w:t>
            </w:r>
            <w:r w:rsidRPr="00EF47A2">
              <w:t>: T</w:t>
            </w:r>
            <w:r w:rsidR="00D31B99" w:rsidRPr="00EF47A2">
              <w:t>echnique de comptage des colonies à 44 degrés C au moyen de 5</w:t>
            </w:r>
            <w:r w:rsidRPr="00EF47A2">
              <w:t>-</w:t>
            </w:r>
            <w:r w:rsidR="00D31B99" w:rsidRPr="00EF47A2">
              <w:t>bromo</w:t>
            </w:r>
            <w:r w:rsidRPr="00EF47A2">
              <w:t>-</w:t>
            </w:r>
            <w:r w:rsidR="00D31B99" w:rsidRPr="00EF47A2">
              <w:t>4</w:t>
            </w:r>
            <w:r w:rsidRPr="00EF47A2">
              <w:t>-</w:t>
            </w:r>
            <w:r w:rsidR="00D31B99" w:rsidRPr="00EF47A2">
              <w:t>chloro</w:t>
            </w:r>
            <w:r w:rsidRPr="00EF47A2">
              <w:t>-</w:t>
            </w:r>
            <w:r w:rsidR="00D31B99" w:rsidRPr="00EF47A2">
              <w:t>3</w:t>
            </w:r>
            <w:r w:rsidRPr="00EF47A2">
              <w:t>-</w:t>
            </w:r>
            <w:r w:rsidR="00D31B99" w:rsidRPr="00EF47A2">
              <w:t>indolyl bêta</w:t>
            </w:r>
            <w:r w:rsidRPr="00EF47A2">
              <w:t>-</w:t>
            </w:r>
            <w:r w:rsidR="00D31B99" w:rsidRPr="00EF47A2">
              <w:t>D</w:t>
            </w:r>
            <w:r w:rsidRPr="00EF47A2">
              <w:t>-</w:t>
            </w:r>
            <w:r w:rsidR="00D31B99" w:rsidRPr="00EF47A2">
              <w:t>glucuronate</w:t>
            </w:r>
          </w:p>
        </w:tc>
      </w:tr>
      <w:tr w:rsidR="00EF47A2" w:rsidRPr="00EF47A2" w14:paraId="1B12A0A6" w14:textId="77777777" w:rsidTr="00EF47A2">
        <w:tc>
          <w:tcPr>
            <w:tcW w:w="709" w:type="dxa"/>
            <w:tcBorders>
              <w:top w:val="single" w:sz="6" w:space="0" w:color="auto"/>
              <w:bottom w:val="single" w:sz="6" w:space="0" w:color="auto"/>
            </w:tcBorders>
            <w:shd w:val="clear" w:color="auto" w:fill="auto"/>
          </w:tcPr>
          <w:p w14:paraId="2EAA8D82" w14:textId="77777777" w:rsidR="00EE3A11" w:rsidRPr="00EF47A2" w:rsidRDefault="00CE13A8" w:rsidP="00EF47A2">
            <w:pPr>
              <w:spacing w:before="120" w:after="120"/>
              <w:jc w:val="left"/>
              <w:rPr>
                <w:b/>
              </w:rPr>
            </w:pPr>
            <w:r w:rsidRPr="00EF47A2">
              <w:rPr>
                <w:b/>
              </w:rPr>
              <w:t>9.</w:t>
            </w:r>
          </w:p>
        </w:tc>
        <w:tc>
          <w:tcPr>
            <w:tcW w:w="8282" w:type="dxa"/>
            <w:tcBorders>
              <w:top w:val="single" w:sz="6" w:space="0" w:color="auto"/>
              <w:bottom w:val="single" w:sz="6" w:space="0" w:color="auto"/>
            </w:tcBorders>
            <w:shd w:val="clear" w:color="auto" w:fill="auto"/>
          </w:tcPr>
          <w:p w14:paraId="600375CA" w14:textId="789572B1" w:rsidR="00EE3A11" w:rsidRPr="00EF47A2" w:rsidRDefault="00CE13A8" w:rsidP="00EF47A2">
            <w:pPr>
              <w:spacing w:before="120" w:after="120"/>
            </w:pPr>
            <w:r w:rsidRPr="00EF47A2">
              <w:rPr>
                <w:b/>
              </w:rPr>
              <w:t>Date projetée pour l'adoption</w:t>
            </w:r>
            <w:r w:rsidR="00EF47A2" w:rsidRPr="00EF47A2">
              <w:rPr>
                <w:b/>
              </w:rPr>
              <w:t xml:space="preserve">: </w:t>
            </w:r>
            <w:r w:rsidR="00EF47A2" w:rsidRPr="00EF47A2">
              <w:t>septembre 2</w:t>
            </w:r>
            <w:r w:rsidRPr="00EF47A2">
              <w:t>021</w:t>
            </w:r>
          </w:p>
          <w:p w14:paraId="7FCA9DBF" w14:textId="5DD20CA5" w:rsidR="00EE3A11" w:rsidRPr="00EF47A2" w:rsidRDefault="00CE13A8" w:rsidP="00EF47A2">
            <w:pPr>
              <w:spacing w:after="120"/>
            </w:pPr>
            <w:r w:rsidRPr="00EF47A2">
              <w:rPr>
                <w:b/>
              </w:rPr>
              <w:t>Date projetée pour l'entrée en vigueur</w:t>
            </w:r>
            <w:r w:rsidR="00EF47A2" w:rsidRPr="00EF47A2">
              <w:rPr>
                <w:b/>
              </w:rPr>
              <w:t xml:space="preserve">: </w:t>
            </w:r>
            <w:r w:rsidR="00EF47A2" w:rsidRPr="00EF47A2">
              <w:t>à</w:t>
            </w:r>
            <w:r w:rsidRPr="00EF47A2">
              <w:t xml:space="preserve"> la déclaration comme texte obligatoire par le Ministre du commerce, de l'industrie et des coopératives</w:t>
            </w:r>
          </w:p>
        </w:tc>
      </w:tr>
      <w:tr w:rsidR="00EF47A2" w:rsidRPr="00EF47A2" w14:paraId="0A62B2F3" w14:textId="77777777" w:rsidTr="00EF47A2">
        <w:tc>
          <w:tcPr>
            <w:tcW w:w="709" w:type="dxa"/>
            <w:tcBorders>
              <w:top w:val="single" w:sz="6" w:space="0" w:color="auto"/>
              <w:bottom w:val="single" w:sz="6" w:space="0" w:color="auto"/>
            </w:tcBorders>
            <w:shd w:val="clear" w:color="auto" w:fill="auto"/>
          </w:tcPr>
          <w:p w14:paraId="34A9C850" w14:textId="77777777" w:rsidR="00F85C99" w:rsidRPr="00EF47A2" w:rsidRDefault="00CE13A8" w:rsidP="00EF47A2">
            <w:pPr>
              <w:spacing w:before="120" w:after="120"/>
              <w:jc w:val="left"/>
              <w:rPr>
                <w:b/>
              </w:rPr>
            </w:pPr>
            <w:r w:rsidRPr="00EF47A2">
              <w:rPr>
                <w:b/>
              </w:rPr>
              <w:t>10.</w:t>
            </w:r>
          </w:p>
        </w:tc>
        <w:tc>
          <w:tcPr>
            <w:tcW w:w="8282" w:type="dxa"/>
            <w:tcBorders>
              <w:top w:val="single" w:sz="6" w:space="0" w:color="auto"/>
              <w:bottom w:val="single" w:sz="6" w:space="0" w:color="auto"/>
            </w:tcBorders>
            <w:shd w:val="clear" w:color="auto" w:fill="auto"/>
          </w:tcPr>
          <w:p w14:paraId="70766DE4" w14:textId="2978B509" w:rsidR="00F85C99" w:rsidRPr="00EF47A2" w:rsidRDefault="00CE13A8" w:rsidP="00EF47A2">
            <w:pPr>
              <w:spacing w:before="120" w:after="120"/>
            </w:pPr>
            <w:r w:rsidRPr="00EF47A2">
              <w:rPr>
                <w:b/>
              </w:rPr>
              <w:t>Date limite pour la présentation des observations</w:t>
            </w:r>
            <w:r w:rsidR="00EF47A2" w:rsidRPr="00EF47A2">
              <w:rPr>
                <w:b/>
              </w:rPr>
              <w:t xml:space="preserve">: </w:t>
            </w:r>
            <w:r w:rsidR="00EF47A2" w:rsidRPr="00EF47A2">
              <w:t>6</w:t>
            </w:r>
            <w:r w:rsidRPr="00EF47A2">
              <w:t>0 jours à compter de la date de notification</w:t>
            </w:r>
          </w:p>
        </w:tc>
      </w:tr>
      <w:tr w:rsidR="00ED4175" w:rsidRPr="00940F97" w14:paraId="53BE911C" w14:textId="77777777" w:rsidTr="00EF47A2">
        <w:tc>
          <w:tcPr>
            <w:tcW w:w="709" w:type="dxa"/>
            <w:tcBorders>
              <w:top w:val="single" w:sz="6" w:space="0" w:color="auto"/>
              <w:bottom w:val="double" w:sz="6" w:space="0" w:color="auto"/>
            </w:tcBorders>
            <w:shd w:val="clear" w:color="auto" w:fill="auto"/>
          </w:tcPr>
          <w:p w14:paraId="0777D625" w14:textId="77777777" w:rsidR="00F85C99" w:rsidRPr="00EF47A2" w:rsidRDefault="00CE13A8" w:rsidP="00EF47A2">
            <w:pPr>
              <w:keepNext/>
              <w:keepLines/>
              <w:spacing w:before="120" w:after="120"/>
              <w:jc w:val="left"/>
              <w:rPr>
                <w:b/>
              </w:rPr>
            </w:pPr>
            <w:r w:rsidRPr="00EF47A2">
              <w:rPr>
                <w:b/>
              </w:rPr>
              <w:t>11.</w:t>
            </w:r>
          </w:p>
        </w:tc>
        <w:tc>
          <w:tcPr>
            <w:tcW w:w="8282" w:type="dxa"/>
            <w:tcBorders>
              <w:top w:val="single" w:sz="6" w:space="0" w:color="auto"/>
              <w:bottom w:val="double" w:sz="6" w:space="0" w:color="auto"/>
            </w:tcBorders>
            <w:shd w:val="clear" w:color="auto" w:fill="auto"/>
          </w:tcPr>
          <w:p w14:paraId="4D2720EA" w14:textId="153253E4" w:rsidR="00D31B99" w:rsidRPr="00EF47A2" w:rsidRDefault="00CE13A8" w:rsidP="00EF47A2">
            <w:pPr>
              <w:keepNext/>
              <w:keepLines/>
              <w:spacing w:before="120" w:after="120"/>
            </w:pPr>
            <w:r w:rsidRPr="00EF47A2">
              <w:rPr>
                <w:b/>
              </w:rPr>
              <w:t>Entité auprès de laquelle les textes peuvent être obtenus</w:t>
            </w:r>
            <w:r w:rsidR="00EF47A2" w:rsidRPr="00EF47A2">
              <w:rPr>
                <w:b/>
              </w:rPr>
              <w:t>: p</w:t>
            </w:r>
            <w:r w:rsidRPr="00EF47A2">
              <w:rPr>
                <w:b/>
              </w:rPr>
              <w:t>oint d'information national [X] ou adresse, numéros de téléphone et de fax et adresses de courrier électronique et de site Web, le cas échéant, d'un autre organisme:</w:t>
            </w:r>
          </w:p>
          <w:p w14:paraId="54C5A845" w14:textId="77777777" w:rsidR="00D31B99" w:rsidRPr="00940F97" w:rsidRDefault="00CE13A8" w:rsidP="00EF47A2">
            <w:pPr>
              <w:keepNext/>
              <w:keepLines/>
              <w:jc w:val="left"/>
              <w:rPr>
                <w:lang w:val="en-GB"/>
              </w:rPr>
            </w:pPr>
            <w:r w:rsidRPr="00940F97">
              <w:rPr>
                <w:i/>
                <w:iCs/>
                <w:lang w:val="en-GB"/>
              </w:rPr>
              <w:t>Uganda National Bureau of Standards</w:t>
            </w:r>
            <w:r w:rsidRPr="00940F97">
              <w:rPr>
                <w:lang w:val="en-GB"/>
              </w:rPr>
              <w:t xml:space="preserve"> (Office national de normalisation)</w:t>
            </w:r>
          </w:p>
          <w:p w14:paraId="39BDF964" w14:textId="338B29F7" w:rsidR="00D31B99" w:rsidRPr="00940F97" w:rsidRDefault="00CE13A8" w:rsidP="00EF47A2">
            <w:pPr>
              <w:keepNext/>
              <w:keepLines/>
              <w:jc w:val="left"/>
              <w:rPr>
                <w:lang w:val="en-GB"/>
              </w:rPr>
            </w:pPr>
            <w:r w:rsidRPr="00940F97">
              <w:rPr>
                <w:lang w:val="en-GB"/>
              </w:rPr>
              <w:t>Plot 2</w:t>
            </w:r>
            <w:r w:rsidR="00EF47A2" w:rsidRPr="00940F97">
              <w:rPr>
                <w:lang w:val="en-GB"/>
              </w:rPr>
              <w:t>-</w:t>
            </w:r>
            <w:r w:rsidRPr="00940F97">
              <w:rPr>
                <w:lang w:val="en-GB"/>
              </w:rPr>
              <w:t>12 ByPass Link, Bweyogerere Industrial and Business Park</w:t>
            </w:r>
          </w:p>
          <w:p w14:paraId="736A685E" w14:textId="6FA57FB0" w:rsidR="00D31B99" w:rsidRPr="00940F97" w:rsidRDefault="00CE13A8" w:rsidP="00EF47A2">
            <w:pPr>
              <w:keepNext/>
              <w:keepLines/>
              <w:jc w:val="left"/>
              <w:rPr>
                <w:lang w:val="es-ES"/>
              </w:rPr>
            </w:pPr>
            <w:r w:rsidRPr="00940F97">
              <w:rPr>
                <w:lang w:val="es-ES"/>
              </w:rPr>
              <w:t>P.O</w:t>
            </w:r>
            <w:r w:rsidR="00EF47A2" w:rsidRPr="00940F97">
              <w:rPr>
                <w:lang w:val="es-ES"/>
              </w:rPr>
              <w:t>. B</w:t>
            </w:r>
            <w:r w:rsidRPr="00940F97">
              <w:rPr>
                <w:lang w:val="es-ES"/>
              </w:rPr>
              <w:t>ox 6329</w:t>
            </w:r>
          </w:p>
          <w:p w14:paraId="3EBF920F" w14:textId="77777777" w:rsidR="00D31B99" w:rsidRPr="00940F97" w:rsidRDefault="00CE13A8" w:rsidP="00EF47A2">
            <w:pPr>
              <w:keepNext/>
              <w:keepLines/>
              <w:jc w:val="left"/>
              <w:rPr>
                <w:lang w:val="es-ES"/>
              </w:rPr>
            </w:pPr>
            <w:r w:rsidRPr="00940F97">
              <w:rPr>
                <w:lang w:val="es-ES"/>
              </w:rPr>
              <w:t>Kampala (Ouganda)</w:t>
            </w:r>
          </w:p>
          <w:p w14:paraId="5046AAFE" w14:textId="719E280A" w:rsidR="00D31B99" w:rsidRPr="00EF47A2" w:rsidRDefault="00CE13A8" w:rsidP="00EF47A2">
            <w:pPr>
              <w:keepNext/>
              <w:keepLines/>
              <w:jc w:val="left"/>
            </w:pPr>
            <w:r w:rsidRPr="00EF47A2">
              <w:t>Téléphone</w:t>
            </w:r>
            <w:r w:rsidR="00EF47A2" w:rsidRPr="00EF47A2">
              <w:t>: +</w:t>
            </w:r>
            <w:r w:rsidRPr="00EF47A2">
              <w:t>(256) 4 1733 3250/1/2</w:t>
            </w:r>
          </w:p>
          <w:p w14:paraId="13C28C4A" w14:textId="3741DFAA" w:rsidR="00D31B99" w:rsidRPr="00EF47A2" w:rsidRDefault="00CE13A8" w:rsidP="00EF47A2">
            <w:pPr>
              <w:keepNext/>
              <w:keepLines/>
              <w:jc w:val="left"/>
            </w:pPr>
            <w:r w:rsidRPr="00EF47A2">
              <w:t>Fax</w:t>
            </w:r>
            <w:r w:rsidR="00EF47A2" w:rsidRPr="00EF47A2">
              <w:t>: +</w:t>
            </w:r>
            <w:r w:rsidRPr="00EF47A2">
              <w:t>(256) 4 1428 6123</w:t>
            </w:r>
          </w:p>
          <w:p w14:paraId="140D86A4" w14:textId="2243FD9A" w:rsidR="00D31B99" w:rsidRPr="00EF47A2" w:rsidRDefault="00D31B99" w:rsidP="00EF47A2">
            <w:pPr>
              <w:keepNext/>
              <w:keepLines/>
              <w:jc w:val="left"/>
            </w:pPr>
            <w:r w:rsidRPr="00EF47A2">
              <w:t xml:space="preserve">Courrier électronique: </w:t>
            </w:r>
            <w:hyperlink r:id="rId10" w:history="1">
              <w:r w:rsidR="00EF47A2" w:rsidRPr="00EF47A2">
                <w:rPr>
                  <w:rStyle w:val="Hyperlink"/>
                </w:rPr>
                <w:t>info@unbs.go.ug</w:t>
              </w:r>
            </w:hyperlink>
          </w:p>
          <w:p w14:paraId="24284B6B" w14:textId="6DC8A0D8" w:rsidR="00EF193F" w:rsidRPr="00940F97" w:rsidRDefault="00CE13A8" w:rsidP="00EF47A2">
            <w:pPr>
              <w:keepNext/>
              <w:keepLines/>
              <w:spacing w:before="120" w:after="120"/>
              <w:jc w:val="left"/>
              <w:rPr>
                <w:lang w:val="en-GB"/>
              </w:rPr>
            </w:pPr>
            <w:r w:rsidRPr="00940F97">
              <w:rPr>
                <w:lang w:val="en-GB"/>
              </w:rPr>
              <w:t xml:space="preserve">Site Web: </w:t>
            </w:r>
            <w:hyperlink r:id="rId11" w:history="1">
              <w:r w:rsidR="00EF47A2" w:rsidRPr="00940F97">
                <w:rPr>
                  <w:rStyle w:val="Hyperlink"/>
                  <w:lang w:val="en-GB"/>
                </w:rPr>
                <w:t>https://www.unbs.go.ug</w:t>
              </w:r>
            </w:hyperlink>
          </w:p>
          <w:p w14:paraId="38E2114D" w14:textId="415AE822" w:rsidR="00EF193F" w:rsidRPr="00940F97" w:rsidRDefault="00940F97" w:rsidP="00EF47A2">
            <w:pPr>
              <w:keepNext/>
              <w:keepLines/>
              <w:spacing w:before="120" w:after="120"/>
              <w:rPr>
                <w:rStyle w:val="Hyperlink"/>
                <w:lang w:val="en-GB"/>
              </w:rPr>
            </w:pPr>
            <w:hyperlink r:id="rId12" w:history="1">
              <w:r w:rsidR="00EF47A2" w:rsidRPr="00940F97">
                <w:rPr>
                  <w:rStyle w:val="Hyperlink"/>
                  <w:lang w:val="en-GB"/>
                </w:rPr>
                <w:t>https://members.wto.org/crnattachments/2021/TBT/UGA/21_3933_00_e.pdf</w:t>
              </w:r>
            </w:hyperlink>
          </w:p>
        </w:tc>
      </w:tr>
      <w:bookmarkEnd w:id="8"/>
    </w:tbl>
    <w:p w14:paraId="50D1CCB7" w14:textId="77777777" w:rsidR="00EE3A11" w:rsidRPr="00940F97" w:rsidRDefault="00EE3A11" w:rsidP="00EF47A2">
      <w:pPr>
        <w:rPr>
          <w:lang w:val="en-GB"/>
        </w:rPr>
      </w:pPr>
    </w:p>
    <w:sectPr w:rsidR="00EE3A11" w:rsidRPr="00940F97" w:rsidSect="00EF47A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B442F" w14:textId="77777777" w:rsidR="00A75B35" w:rsidRPr="00EF47A2" w:rsidRDefault="00CE13A8">
      <w:bookmarkStart w:id="4" w:name="_Hlk74660863"/>
      <w:bookmarkStart w:id="5" w:name="_Hlk74660864"/>
      <w:r w:rsidRPr="00EF47A2">
        <w:separator/>
      </w:r>
      <w:bookmarkEnd w:id="4"/>
      <w:bookmarkEnd w:id="5"/>
    </w:p>
  </w:endnote>
  <w:endnote w:type="continuationSeparator" w:id="0">
    <w:p w14:paraId="0B47EADE" w14:textId="77777777" w:rsidR="00A75B35" w:rsidRPr="00EF47A2" w:rsidRDefault="00CE13A8">
      <w:bookmarkStart w:id="6" w:name="_Hlk74660865"/>
      <w:bookmarkStart w:id="7" w:name="_Hlk74660866"/>
      <w:r w:rsidRPr="00EF47A2">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44AC" w14:textId="7A0E1643" w:rsidR="009239F7" w:rsidRPr="00EF47A2" w:rsidRDefault="00EF47A2" w:rsidP="00EF47A2">
    <w:pPr>
      <w:pStyle w:val="Footer"/>
    </w:pPr>
    <w:bookmarkStart w:id="13" w:name="_Hlk74660851"/>
    <w:bookmarkStart w:id="14" w:name="_Hlk74660852"/>
    <w:r w:rsidRPr="00EF47A2">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51AB" w14:textId="226A4154" w:rsidR="009239F7" w:rsidRPr="00EF47A2" w:rsidRDefault="00EF47A2" w:rsidP="00EF47A2">
    <w:pPr>
      <w:pStyle w:val="Footer"/>
    </w:pPr>
    <w:bookmarkStart w:id="15" w:name="_Hlk74660853"/>
    <w:bookmarkStart w:id="16" w:name="_Hlk74660854"/>
    <w:r w:rsidRPr="00EF47A2">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CF52" w14:textId="2B0FAB08" w:rsidR="00EE3A11" w:rsidRPr="00EF47A2" w:rsidRDefault="00EF47A2" w:rsidP="00EF47A2">
    <w:pPr>
      <w:pStyle w:val="Footer"/>
    </w:pPr>
    <w:bookmarkStart w:id="19" w:name="_Hlk74660857"/>
    <w:bookmarkStart w:id="20" w:name="_Hlk74660858"/>
    <w:r w:rsidRPr="00EF47A2">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777C0" w14:textId="77777777" w:rsidR="00A75B35" w:rsidRPr="00EF47A2" w:rsidRDefault="00CE13A8">
      <w:bookmarkStart w:id="0" w:name="_Hlk74660859"/>
      <w:bookmarkStart w:id="1" w:name="_Hlk74660860"/>
      <w:r w:rsidRPr="00EF47A2">
        <w:separator/>
      </w:r>
      <w:bookmarkEnd w:id="0"/>
      <w:bookmarkEnd w:id="1"/>
    </w:p>
  </w:footnote>
  <w:footnote w:type="continuationSeparator" w:id="0">
    <w:p w14:paraId="47AF95FC" w14:textId="77777777" w:rsidR="00A75B35" w:rsidRPr="00EF47A2" w:rsidRDefault="00CE13A8">
      <w:bookmarkStart w:id="2" w:name="_Hlk74660861"/>
      <w:bookmarkStart w:id="3" w:name="_Hlk74660862"/>
      <w:r w:rsidRPr="00EF47A2">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4103" w14:textId="77777777" w:rsidR="00EF47A2" w:rsidRPr="00EF47A2" w:rsidRDefault="00EF47A2" w:rsidP="00EF47A2">
    <w:pPr>
      <w:pStyle w:val="Header"/>
      <w:spacing w:after="240"/>
      <w:jc w:val="center"/>
    </w:pPr>
    <w:bookmarkStart w:id="9" w:name="_Hlk74660847"/>
    <w:bookmarkStart w:id="10" w:name="_Hlk74660848"/>
    <w:r w:rsidRPr="00EF47A2">
      <w:t>G/TBT/N/UGA/1340</w:t>
    </w:r>
  </w:p>
  <w:p w14:paraId="50D7F47E" w14:textId="77777777" w:rsidR="00EF47A2" w:rsidRPr="00EF47A2" w:rsidRDefault="00EF47A2" w:rsidP="00EF47A2">
    <w:pPr>
      <w:pStyle w:val="Header"/>
      <w:pBdr>
        <w:bottom w:val="single" w:sz="4" w:space="1" w:color="auto"/>
      </w:pBdr>
      <w:jc w:val="center"/>
    </w:pPr>
    <w:r w:rsidRPr="00EF47A2">
      <w:t xml:space="preserve">- </w:t>
    </w:r>
    <w:r w:rsidRPr="00EF47A2">
      <w:fldChar w:fldCharType="begin"/>
    </w:r>
    <w:r w:rsidRPr="00EF47A2">
      <w:instrText xml:space="preserve"> PAGE  \* Arabic  \* MERGEFORMAT </w:instrText>
    </w:r>
    <w:r w:rsidRPr="00EF47A2">
      <w:fldChar w:fldCharType="separate"/>
    </w:r>
    <w:r w:rsidRPr="00EF47A2">
      <w:t>1</w:t>
    </w:r>
    <w:r w:rsidRPr="00EF47A2">
      <w:fldChar w:fldCharType="end"/>
    </w:r>
    <w:r w:rsidRPr="00EF47A2">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FC0B" w14:textId="77777777" w:rsidR="00EF47A2" w:rsidRPr="00EF47A2" w:rsidRDefault="00EF47A2" w:rsidP="00EF47A2">
    <w:pPr>
      <w:pStyle w:val="Header"/>
      <w:spacing w:after="240"/>
      <w:jc w:val="center"/>
    </w:pPr>
    <w:bookmarkStart w:id="11" w:name="_Hlk74660849"/>
    <w:bookmarkStart w:id="12" w:name="_Hlk74660850"/>
    <w:r w:rsidRPr="00EF47A2">
      <w:t>G/TBT/N/UGA/1340</w:t>
    </w:r>
  </w:p>
  <w:p w14:paraId="26CAF941" w14:textId="77777777" w:rsidR="00EF47A2" w:rsidRPr="00EF47A2" w:rsidRDefault="00EF47A2" w:rsidP="00EF47A2">
    <w:pPr>
      <w:pStyle w:val="Header"/>
      <w:pBdr>
        <w:bottom w:val="single" w:sz="4" w:space="1" w:color="auto"/>
      </w:pBdr>
      <w:jc w:val="center"/>
    </w:pPr>
    <w:r w:rsidRPr="00EF47A2">
      <w:t xml:space="preserve">- </w:t>
    </w:r>
    <w:r w:rsidRPr="00EF47A2">
      <w:fldChar w:fldCharType="begin"/>
    </w:r>
    <w:r w:rsidRPr="00EF47A2">
      <w:instrText xml:space="preserve"> PAGE  \* Arabic  \* MERGEFORMAT </w:instrText>
    </w:r>
    <w:r w:rsidRPr="00EF47A2">
      <w:fldChar w:fldCharType="separate"/>
    </w:r>
    <w:r w:rsidRPr="00EF47A2">
      <w:t>1</w:t>
    </w:r>
    <w:r w:rsidRPr="00EF47A2">
      <w:fldChar w:fldCharType="end"/>
    </w:r>
    <w:r w:rsidRPr="00EF47A2">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F47A2" w:rsidRPr="00EF47A2" w14:paraId="67FF60B3" w14:textId="77777777" w:rsidTr="00EF47A2">
      <w:trPr>
        <w:trHeight w:val="240"/>
        <w:jc w:val="center"/>
      </w:trPr>
      <w:tc>
        <w:tcPr>
          <w:tcW w:w="2053" w:type="pct"/>
          <w:shd w:val="clear" w:color="auto" w:fill="auto"/>
          <w:tcMar>
            <w:left w:w="108" w:type="dxa"/>
            <w:right w:w="108" w:type="dxa"/>
          </w:tcMar>
          <w:vAlign w:val="center"/>
        </w:tcPr>
        <w:p w14:paraId="53C6DAED" w14:textId="77777777" w:rsidR="00EF47A2" w:rsidRPr="00EF47A2" w:rsidRDefault="00EF47A2" w:rsidP="00EF47A2">
          <w:pPr>
            <w:rPr>
              <w:rFonts w:eastAsia="Verdana" w:cs="Verdana"/>
              <w:noProof/>
              <w:szCs w:val="18"/>
              <w:lang w:eastAsia="en-GB"/>
            </w:rPr>
          </w:pPr>
          <w:bookmarkStart w:id="17" w:name="_Hlk74660855"/>
          <w:bookmarkStart w:id="18" w:name="_Hlk74660856"/>
        </w:p>
      </w:tc>
      <w:tc>
        <w:tcPr>
          <w:tcW w:w="2947" w:type="pct"/>
          <w:gridSpan w:val="2"/>
          <w:shd w:val="clear" w:color="auto" w:fill="auto"/>
          <w:tcMar>
            <w:left w:w="108" w:type="dxa"/>
            <w:right w:w="108" w:type="dxa"/>
          </w:tcMar>
          <w:vAlign w:val="center"/>
        </w:tcPr>
        <w:p w14:paraId="0EC99FAD" w14:textId="77777777" w:rsidR="00EF47A2" w:rsidRPr="00EF47A2" w:rsidRDefault="00EF47A2" w:rsidP="00EF47A2">
          <w:pPr>
            <w:jc w:val="right"/>
            <w:rPr>
              <w:rFonts w:eastAsia="Verdana" w:cs="Verdana"/>
              <w:b/>
              <w:color w:val="FF0000"/>
              <w:szCs w:val="18"/>
            </w:rPr>
          </w:pPr>
        </w:p>
      </w:tc>
    </w:tr>
    <w:tr w:rsidR="00EF47A2" w:rsidRPr="00EF47A2" w14:paraId="31BD0D20" w14:textId="77777777" w:rsidTr="00EF47A2">
      <w:trPr>
        <w:trHeight w:val="213"/>
        <w:jc w:val="center"/>
      </w:trPr>
      <w:tc>
        <w:tcPr>
          <w:tcW w:w="2053" w:type="pct"/>
          <w:vMerge w:val="restart"/>
          <w:shd w:val="clear" w:color="auto" w:fill="auto"/>
          <w:tcMar>
            <w:left w:w="0" w:type="dxa"/>
            <w:right w:w="0" w:type="dxa"/>
          </w:tcMar>
        </w:tcPr>
        <w:p w14:paraId="4B2D9D5A" w14:textId="60C1A977" w:rsidR="00EF47A2" w:rsidRPr="00EF47A2" w:rsidRDefault="00EF47A2" w:rsidP="00EF47A2">
          <w:pPr>
            <w:jc w:val="left"/>
            <w:rPr>
              <w:rFonts w:eastAsia="Verdana" w:cs="Verdana"/>
              <w:szCs w:val="18"/>
            </w:rPr>
          </w:pPr>
          <w:r w:rsidRPr="00EF47A2">
            <w:rPr>
              <w:rFonts w:eastAsia="Verdana" w:cs="Verdana"/>
              <w:noProof/>
              <w:szCs w:val="18"/>
            </w:rPr>
            <w:drawing>
              <wp:inline distT="0" distB="0" distL="0" distR="0" wp14:anchorId="008F34E4" wp14:editId="3E2971A6">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FFA55DF" w14:textId="77777777" w:rsidR="00EF47A2" w:rsidRPr="00EF47A2" w:rsidRDefault="00EF47A2" w:rsidP="00EF47A2">
          <w:pPr>
            <w:jc w:val="right"/>
            <w:rPr>
              <w:rFonts w:eastAsia="Verdana" w:cs="Verdana"/>
              <w:b/>
              <w:szCs w:val="18"/>
            </w:rPr>
          </w:pPr>
        </w:p>
      </w:tc>
    </w:tr>
    <w:tr w:rsidR="00EF47A2" w:rsidRPr="00EF47A2" w14:paraId="3EBFE5F2" w14:textId="77777777" w:rsidTr="00EF47A2">
      <w:trPr>
        <w:trHeight w:val="868"/>
        <w:jc w:val="center"/>
      </w:trPr>
      <w:tc>
        <w:tcPr>
          <w:tcW w:w="2053" w:type="pct"/>
          <w:vMerge/>
          <w:shd w:val="clear" w:color="auto" w:fill="auto"/>
          <w:tcMar>
            <w:left w:w="108" w:type="dxa"/>
            <w:right w:w="108" w:type="dxa"/>
          </w:tcMar>
        </w:tcPr>
        <w:p w14:paraId="3CAD588C" w14:textId="77777777" w:rsidR="00EF47A2" w:rsidRPr="00EF47A2" w:rsidRDefault="00EF47A2" w:rsidP="00EF47A2">
          <w:pPr>
            <w:jc w:val="left"/>
            <w:rPr>
              <w:rFonts w:eastAsia="Verdana" w:cs="Verdana"/>
              <w:noProof/>
              <w:szCs w:val="18"/>
              <w:lang w:eastAsia="en-GB"/>
            </w:rPr>
          </w:pPr>
        </w:p>
      </w:tc>
      <w:tc>
        <w:tcPr>
          <w:tcW w:w="2947" w:type="pct"/>
          <w:gridSpan w:val="2"/>
          <w:shd w:val="clear" w:color="auto" w:fill="auto"/>
          <w:tcMar>
            <w:left w:w="108" w:type="dxa"/>
            <w:right w:w="108" w:type="dxa"/>
          </w:tcMar>
        </w:tcPr>
        <w:p w14:paraId="612AB71E" w14:textId="4BE311BB" w:rsidR="00EF47A2" w:rsidRPr="00EF47A2" w:rsidRDefault="00EF47A2" w:rsidP="00EF47A2">
          <w:pPr>
            <w:jc w:val="right"/>
            <w:rPr>
              <w:rFonts w:eastAsia="Verdana" w:cs="Verdana"/>
              <w:b/>
              <w:szCs w:val="18"/>
            </w:rPr>
          </w:pPr>
          <w:r w:rsidRPr="00EF47A2">
            <w:rPr>
              <w:b/>
              <w:szCs w:val="18"/>
            </w:rPr>
            <w:t>G/TBT/N/UGA/1340</w:t>
          </w:r>
        </w:p>
      </w:tc>
    </w:tr>
    <w:tr w:rsidR="00EF47A2" w:rsidRPr="00EF47A2" w14:paraId="6F8F2790" w14:textId="77777777" w:rsidTr="00EF47A2">
      <w:trPr>
        <w:trHeight w:val="240"/>
        <w:jc w:val="center"/>
      </w:trPr>
      <w:tc>
        <w:tcPr>
          <w:tcW w:w="2053" w:type="pct"/>
          <w:vMerge/>
          <w:shd w:val="clear" w:color="auto" w:fill="auto"/>
          <w:tcMar>
            <w:left w:w="108" w:type="dxa"/>
            <w:right w:w="108" w:type="dxa"/>
          </w:tcMar>
          <w:vAlign w:val="center"/>
        </w:tcPr>
        <w:p w14:paraId="62E54BE7" w14:textId="77777777" w:rsidR="00EF47A2" w:rsidRPr="00EF47A2" w:rsidRDefault="00EF47A2" w:rsidP="00EF47A2">
          <w:pPr>
            <w:rPr>
              <w:rFonts w:eastAsia="Verdana" w:cs="Verdana"/>
              <w:szCs w:val="18"/>
            </w:rPr>
          </w:pPr>
        </w:p>
      </w:tc>
      <w:tc>
        <w:tcPr>
          <w:tcW w:w="2947" w:type="pct"/>
          <w:gridSpan w:val="2"/>
          <w:shd w:val="clear" w:color="auto" w:fill="auto"/>
          <w:tcMar>
            <w:left w:w="108" w:type="dxa"/>
            <w:right w:w="108" w:type="dxa"/>
          </w:tcMar>
          <w:vAlign w:val="center"/>
        </w:tcPr>
        <w:p w14:paraId="119DD8B4" w14:textId="7B2B846B" w:rsidR="00EF47A2" w:rsidRPr="00EF47A2" w:rsidRDefault="00EF47A2" w:rsidP="00EF47A2">
          <w:pPr>
            <w:jc w:val="right"/>
            <w:rPr>
              <w:rFonts w:eastAsia="Verdana" w:cs="Verdana"/>
              <w:szCs w:val="18"/>
            </w:rPr>
          </w:pPr>
          <w:r w:rsidRPr="00EF47A2">
            <w:rPr>
              <w:rFonts w:eastAsia="Verdana" w:cs="Verdana"/>
              <w:szCs w:val="18"/>
            </w:rPr>
            <w:t>8 juin 2021</w:t>
          </w:r>
        </w:p>
      </w:tc>
    </w:tr>
    <w:tr w:rsidR="00EF47A2" w:rsidRPr="00EF47A2" w14:paraId="1A816AFB" w14:textId="77777777" w:rsidTr="00EF47A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1EDA5AA" w14:textId="5A811F74" w:rsidR="00EF47A2" w:rsidRPr="00EF47A2" w:rsidRDefault="00EF47A2" w:rsidP="00EF47A2">
          <w:pPr>
            <w:jc w:val="left"/>
            <w:rPr>
              <w:rFonts w:eastAsia="Verdana" w:cs="Verdana"/>
              <w:b/>
              <w:szCs w:val="18"/>
            </w:rPr>
          </w:pPr>
          <w:r w:rsidRPr="00EF47A2">
            <w:rPr>
              <w:rFonts w:eastAsia="Verdana" w:cs="Verdana"/>
              <w:color w:val="FF0000"/>
              <w:szCs w:val="18"/>
            </w:rPr>
            <w:t>(21</w:t>
          </w:r>
          <w:r w:rsidRPr="00EF47A2">
            <w:rPr>
              <w:rFonts w:eastAsia="Verdana" w:cs="Verdana"/>
              <w:color w:val="FF0000"/>
              <w:szCs w:val="18"/>
            </w:rPr>
            <w:noBreakHyphen/>
          </w:r>
          <w:r w:rsidR="00940F97">
            <w:rPr>
              <w:rFonts w:eastAsia="Verdana" w:cs="Verdana"/>
              <w:color w:val="FF0000"/>
              <w:szCs w:val="18"/>
            </w:rPr>
            <w:t>4656</w:t>
          </w:r>
          <w:r w:rsidRPr="00EF47A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4F94964" w14:textId="439622BF" w:rsidR="00EF47A2" w:rsidRPr="00EF47A2" w:rsidRDefault="00EF47A2" w:rsidP="00EF47A2">
          <w:pPr>
            <w:jc w:val="right"/>
            <w:rPr>
              <w:rFonts w:eastAsia="Verdana" w:cs="Verdana"/>
              <w:szCs w:val="18"/>
            </w:rPr>
          </w:pPr>
          <w:r w:rsidRPr="00EF47A2">
            <w:rPr>
              <w:rFonts w:eastAsia="Verdana" w:cs="Verdana"/>
              <w:szCs w:val="18"/>
            </w:rPr>
            <w:t xml:space="preserve">Page: </w:t>
          </w:r>
          <w:r w:rsidRPr="00EF47A2">
            <w:rPr>
              <w:rFonts w:eastAsia="Verdana" w:cs="Verdana"/>
              <w:szCs w:val="18"/>
            </w:rPr>
            <w:fldChar w:fldCharType="begin"/>
          </w:r>
          <w:r w:rsidRPr="00EF47A2">
            <w:rPr>
              <w:rFonts w:eastAsia="Verdana" w:cs="Verdana"/>
              <w:szCs w:val="18"/>
            </w:rPr>
            <w:instrText xml:space="preserve"> PAGE  \* Arabic  \* MERGEFORMAT </w:instrText>
          </w:r>
          <w:r w:rsidRPr="00EF47A2">
            <w:rPr>
              <w:rFonts w:eastAsia="Verdana" w:cs="Verdana"/>
              <w:szCs w:val="18"/>
            </w:rPr>
            <w:fldChar w:fldCharType="separate"/>
          </w:r>
          <w:r w:rsidRPr="00EF47A2">
            <w:rPr>
              <w:rFonts w:eastAsia="Verdana" w:cs="Verdana"/>
              <w:szCs w:val="18"/>
            </w:rPr>
            <w:t>1</w:t>
          </w:r>
          <w:r w:rsidRPr="00EF47A2">
            <w:rPr>
              <w:rFonts w:eastAsia="Verdana" w:cs="Verdana"/>
              <w:szCs w:val="18"/>
            </w:rPr>
            <w:fldChar w:fldCharType="end"/>
          </w:r>
          <w:r w:rsidRPr="00EF47A2">
            <w:rPr>
              <w:rFonts w:eastAsia="Verdana" w:cs="Verdana"/>
              <w:szCs w:val="18"/>
            </w:rPr>
            <w:t>/</w:t>
          </w:r>
          <w:r w:rsidRPr="00EF47A2">
            <w:rPr>
              <w:rFonts w:eastAsia="Verdana" w:cs="Verdana"/>
              <w:szCs w:val="18"/>
            </w:rPr>
            <w:fldChar w:fldCharType="begin"/>
          </w:r>
          <w:r w:rsidRPr="00EF47A2">
            <w:rPr>
              <w:rFonts w:eastAsia="Verdana" w:cs="Verdana"/>
              <w:szCs w:val="18"/>
            </w:rPr>
            <w:instrText xml:space="preserve"> NUMPAGES  \# "0" \* Arabic  \* MERGEFORMAT </w:instrText>
          </w:r>
          <w:r w:rsidRPr="00EF47A2">
            <w:rPr>
              <w:rFonts w:eastAsia="Verdana" w:cs="Verdana"/>
              <w:szCs w:val="18"/>
            </w:rPr>
            <w:fldChar w:fldCharType="separate"/>
          </w:r>
          <w:r w:rsidRPr="00EF47A2">
            <w:rPr>
              <w:rFonts w:eastAsia="Verdana" w:cs="Verdana"/>
              <w:szCs w:val="18"/>
            </w:rPr>
            <w:t>2</w:t>
          </w:r>
          <w:r w:rsidRPr="00EF47A2">
            <w:rPr>
              <w:rFonts w:eastAsia="Verdana" w:cs="Verdana"/>
              <w:szCs w:val="18"/>
            </w:rPr>
            <w:fldChar w:fldCharType="end"/>
          </w:r>
        </w:p>
      </w:tc>
    </w:tr>
    <w:tr w:rsidR="00EF47A2" w:rsidRPr="00EF47A2" w14:paraId="26D18A28" w14:textId="77777777" w:rsidTr="00EF47A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1F1D727" w14:textId="1C0C0F13" w:rsidR="00EF47A2" w:rsidRPr="00EF47A2" w:rsidRDefault="00EF47A2" w:rsidP="00EF47A2">
          <w:pPr>
            <w:jc w:val="left"/>
            <w:rPr>
              <w:rFonts w:eastAsia="Verdana" w:cs="Verdana"/>
              <w:szCs w:val="18"/>
            </w:rPr>
          </w:pPr>
          <w:r w:rsidRPr="00EF47A2">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5D7E74E" w14:textId="56F9BFF3" w:rsidR="00EF47A2" w:rsidRPr="00EF47A2" w:rsidRDefault="00EF47A2" w:rsidP="00EF47A2">
          <w:pPr>
            <w:jc w:val="right"/>
            <w:rPr>
              <w:rFonts w:eastAsia="Verdana" w:cs="Verdana"/>
              <w:bCs/>
              <w:szCs w:val="18"/>
            </w:rPr>
          </w:pPr>
          <w:r w:rsidRPr="00EF47A2">
            <w:rPr>
              <w:rFonts w:eastAsia="Verdana" w:cs="Verdana"/>
              <w:bCs/>
              <w:szCs w:val="18"/>
            </w:rPr>
            <w:t>Original: anglais</w:t>
          </w:r>
        </w:p>
      </w:tc>
    </w:tr>
    <w:bookmarkEnd w:id="17"/>
    <w:bookmarkEnd w:id="18"/>
  </w:tbl>
  <w:p w14:paraId="574F81C8" w14:textId="77777777" w:rsidR="00ED54E0" w:rsidRPr="00EF47A2" w:rsidRDefault="00ED54E0" w:rsidP="00EF4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8636364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CFAF0E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44480A0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3DD23184"/>
    <w:numStyleLink w:val="LegalHeadings"/>
  </w:abstractNum>
  <w:abstractNum w:abstractNumId="13" w15:restartNumberingAfterBreak="0">
    <w:nsid w:val="57551E12"/>
    <w:multiLevelType w:val="multilevel"/>
    <w:tmpl w:val="3DD2318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0D81"/>
    <w:rsid w:val="002F0DEE"/>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4E8"/>
    <w:rsid w:val="008E67DC"/>
    <w:rsid w:val="009239F7"/>
    <w:rsid w:val="00934ABC"/>
    <w:rsid w:val="00940F97"/>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5B35"/>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3865"/>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13A8"/>
    <w:rsid w:val="00CE3EE6"/>
    <w:rsid w:val="00CE4BA1"/>
    <w:rsid w:val="00D000C7"/>
    <w:rsid w:val="00D31B99"/>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32F2"/>
    <w:rsid w:val="00ED4175"/>
    <w:rsid w:val="00ED54E0"/>
    <w:rsid w:val="00ED66D3"/>
    <w:rsid w:val="00EE3A11"/>
    <w:rsid w:val="00EE4445"/>
    <w:rsid w:val="00EF193F"/>
    <w:rsid w:val="00EF47A2"/>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6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A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F47A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F47A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F47A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F47A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F47A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F47A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F47A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F47A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F47A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F47A2"/>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EF47A2"/>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EF47A2"/>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EF47A2"/>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EF47A2"/>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EF47A2"/>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EF47A2"/>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EF47A2"/>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EF47A2"/>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EF47A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F47A2"/>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EF47A2"/>
    <w:pPr>
      <w:numPr>
        <w:ilvl w:val="6"/>
        <w:numId w:val="13"/>
      </w:numPr>
      <w:spacing w:after="240"/>
    </w:pPr>
  </w:style>
  <w:style w:type="character" w:customStyle="1" w:styleId="BodyTextChar">
    <w:name w:val="Body Text Char"/>
    <w:basedOn w:val="DefaultParagraphFont"/>
    <w:link w:val="BodyText"/>
    <w:uiPriority w:val="1"/>
    <w:rsid w:val="00EF47A2"/>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EF47A2"/>
    <w:pPr>
      <w:numPr>
        <w:ilvl w:val="7"/>
        <w:numId w:val="13"/>
      </w:numPr>
      <w:spacing w:after="240"/>
    </w:pPr>
  </w:style>
  <w:style w:type="character" w:customStyle="1" w:styleId="BodyText2Char">
    <w:name w:val="Body Text 2 Char"/>
    <w:basedOn w:val="DefaultParagraphFont"/>
    <w:link w:val="BodyText2"/>
    <w:uiPriority w:val="1"/>
    <w:rsid w:val="00EF47A2"/>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EF47A2"/>
    <w:pPr>
      <w:numPr>
        <w:ilvl w:val="8"/>
        <w:numId w:val="13"/>
      </w:numPr>
      <w:spacing w:after="240"/>
    </w:pPr>
    <w:rPr>
      <w:szCs w:val="16"/>
    </w:rPr>
  </w:style>
  <w:style w:type="character" w:customStyle="1" w:styleId="BodyText3Char">
    <w:name w:val="Body Text 3 Char"/>
    <w:basedOn w:val="DefaultParagraphFont"/>
    <w:link w:val="BodyText3"/>
    <w:uiPriority w:val="1"/>
    <w:rsid w:val="00EF47A2"/>
    <w:rPr>
      <w:rFonts w:ascii="Verdana" w:eastAsiaTheme="minorHAnsi" w:hAnsi="Verdana" w:cstheme="minorBidi"/>
      <w:sz w:val="18"/>
      <w:szCs w:val="16"/>
      <w:lang w:val="fr-FR" w:eastAsia="en-US"/>
    </w:rPr>
  </w:style>
  <w:style w:type="numbering" w:customStyle="1" w:styleId="LegalHeadings">
    <w:name w:val="LegalHeadings"/>
    <w:uiPriority w:val="99"/>
    <w:rsid w:val="00EF47A2"/>
    <w:pPr>
      <w:numPr>
        <w:numId w:val="6"/>
      </w:numPr>
    </w:pPr>
  </w:style>
  <w:style w:type="paragraph" w:styleId="ListBullet">
    <w:name w:val="List Bullet"/>
    <w:basedOn w:val="Normal"/>
    <w:uiPriority w:val="1"/>
    <w:rsid w:val="00EF47A2"/>
    <w:pPr>
      <w:numPr>
        <w:numId w:val="15"/>
      </w:numPr>
      <w:tabs>
        <w:tab w:val="left" w:pos="567"/>
      </w:tabs>
      <w:spacing w:after="240"/>
      <w:contextualSpacing/>
    </w:pPr>
  </w:style>
  <w:style w:type="paragraph" w:styleId="ListBullet2">
    <w:name w:val="List Bullet 2"/>
    <w:basedOn w:val="Normal"/>
    <w:uiPriority w:val="1"/>
    <w:rsid w:val="00EF47A2"/>
    <w:pPr>
      <w:numPr>
        <w:ilvl w:val="1"/>
        <w:numId w:val="15"/>
      </w:numPr>
      <w:tabs>
        <w:tab w:val="left" w:pos="907"/>
      </w:tabs>
      <w:spacing w:after="240"/>
      <w:contextualSpacing/>
    </w:pPr>
  </w:style>
  <w:style w:type="paragraph" w:styleId="ListBullet3">
    <w:name w:val="List Bullet 3"/>
    <w:basedOn w:val="Normal"/>
    <w:uiPriority w:val="1"/>
    <w:rsid w:val="00EF47A2"/>
    <w:pPr>
      <w:numPr>
        <w:ilvl w:val="2"/>
        <w:numId w:val="15"/>
      </w:numPr>
      <w:tabs>
        <w:tab w:val="left" w:pos="1247"/>
      </w:tabs>
      <w:spacing w:after="240"/>
      <w:contextualSpacing/>
    </w:pPr>
  </w:style>
  <w:style w:type="paragraph" w:styleId="ListBullet4">
    <w:name w:val="List Bullet 4"/>
    <w:basedOn w:val="Normal"/>
    <w:uiPriority w:val="1"/>
    <w:rsid w:val="00EF47A2"/>
    <w:pPr>
      <w:numPr>
        <w:ilvl w:val="3"/>
        <w:numId w:val="15"/>
      </w:numPr>
      <w:tabs>
        <w:tab w:val="clear" w:pos="1587"/>
        <w:tab w:val="left" w:pos="1588"/>
      </w:tabs>
      <w:spacing w:after="240"/>
      <w:contextualSpacing/>
    </w:pPr>
  </w:style>
  <w:style w:type="paragraph" w:styleId="ListBullet5">
    <w:name w:val="List Bullet 5"/>
    <w:basedOn w:val="Normal"/>
    <w:uiPriority w:val="1"/>
    <w:rsid w:val="00EF47A2"/>
    <w:pPr>
      <w:numPr>
        <w:ilvl w:val="4"/>
        <w:numId w:val="15"/>
      </w:numPr>
      <w:tabs>
        <w:tab w:val="left" w:pos="1928"/>
      </w:tabs>
      <w:spacing w:after="240"/>
      <w:contextualSpacing/>
    </w:pPr>
  </w:style>
  <w:style w:type="numbering" w:customStyle="1" w:styleId="ListBullets">
    <w:name w:val="ListBullets"/>
    <w:uiPriority w:val="99"/>
    <w:rsid w:val="00EF47A2"/>
    <w:pPr>
      <w:numPr>
        <w:numId w:val="8"/>
      </w:numPr>
    </w:pPr>
  </w:style>
  <w:style w:type="paragraph" w:customStyle="1" w:styleId="Answer">
    <w:name w:val="Answer"/>
    <w:basedOn w:val="Normal"/>
    <w:link w:val="AnswerChar"/>
    <w:uiPriority w:val="6"/>
    <w:qFormat/>
    <w:rsid w:val="00EF47A2"/>
    <w:pPr>
      <w:spacing w:after="240"/>
      <w:ind w:left="1077"/>
    </w:pPr>
    <w:rPr>
      <w:rFonts w:eastAsia="Calibri" w:cs="Times New Roman"/>
    </w:rPr>
  </w:style>
  <w:style w:type="character" w:customStyle="1" w:styleId="AnswerChar">
    <w:name w:val="Answer Char"/>
    <w:link w:val="Answer"/>
    <w:uiPriority w:val="6"/>
    <w:rsid w:val="00EF47A2"/>
    <w:rPr>
      <w:rFonts w:ascii="Verdana" w:hAnsi="Verdana"/>
      <w:sz w:val="18"/>
      <w:szCs w:val="22"/>
      <w:lang w:eastAsia="en-US"/>
    </w:rPr>
  </w:style>
  <w:style w:type="paragraph" w:styleId="Caption">
    <w:name w:val="caption"/>
    <w:basedOn w:val="Normal"/>
    <w:next w:val="Normal"/>
    <w:uiPriority w:val="6"/>
    <w:qFormat/>
    <w:rsid w:val="00EF47A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F47A2"/>
    <w:rPr>
      <w:vertAlign w:val="superscript"/>
      <w:lang w:val="fr-FR"/>
    </w:rPr>
  </w:style>
  <w:style w:type="paragraph" w:styleId="FootnoteText">
    <w:name w:val="footnote text"/>
    <w:basedOn w:val="Normal"/>
    <w:link w:val="FootnoteTextChar"/>
    <w:uiPriority w:val="5"/>
    <w:rsid w:val="00EF47A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F47A2"/>
    <w:rPr>
      <w:rFonts w:ascii="Verdana" w:hAnsi="Verdana"/>
      <w:sz w:val="16"/>
      <w:szCs w:val="18"/>
    </w:rPr>
  </w:style>
  <w:style w:type="paragraph" w:styleId="EndnoteText">
    <w:name w:val="endnote text"/>
    <w:basedOn w:val="FootnoteText"/>
    <w:link w:val="EndnoteTextChar"/>
    <w:uiPriority w:val="49"/>
    <w:rsid w:val="00EF47A2"/>
    <w:rPr>
      <w:szCs w:val="20"/>
    </w:rPr>
  </w:style>
  <w:style w:type="character" w:customStyle="1" w:styleId="EndnoteTextChar">
    <w:name w:val="Endnote Text Char"/>
    <w:link w:val="EndnoteText"/>
    <w:uiPriority w:val="49"/>
    <w:rsid w:val="00EF47A2"/>
    <w:rPr>
      <w:rFonts w:ascii="Verdana" w:hAnsi="Verdana"/>
      <w:sz w:val="16"/>
    </w:rPr>
  </w:style>
  <w:style w:type="paragraph" w:customStyle="1" w:styleId="FollowUp">
    <w:name w:val="FollowUp"/>
    <w:basedOn w:val="Normal"/>
    <w:link w:val="FollowUpChar"/>
    <w:uiPriority w:val="6"/>
    <w:qFormat/>
    <w:rsid w:val="00EF47A2"/>
    <w:pPr>
      <w:spacing w:after="240"/>
      <w:ind w:left="720"/>
    </w:pPr>
    <w:rPr>
      <w:rFonts w:eastAsia="Calibri" w:cs="Times New Roman"/>
      <w:i/>
    </w:rPr>
  </w:style>
  <w:style w:type="character" w:customStyle="1" w:styleId="FollowUpChar">
    <w:name w:val="FollowUp Char"/>
    <w:link w:val="FollowUp"/>
    <w:uiPriority w:val="6"/>
    <w:rsid w:val="00EF47A2"/>
    <w:rPr>
      <w:rFonts w:ascii="Verdana" w:hAnsi="Verdana"/>
      <w:i/>
      <w:sz w:val="18"/>
      <w:szCs w:val="22"/>
      <w:lang w:eastAsia="en-US"/>
    </w:rPr>
  </w:style>
  <w:style w:type="paragraph" w:styleId="Footer">
    <w:name w:val="footer"/>
    <w:basedOn w:val="Normal"/>
    <w:link w:val="FooterChar"/>
    <w:uiPriority w:val="3"/>
    <w:rsid w:val="00EF47A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F47A2"/>
    <w:rPr>
      <w:rFonts w:ascii="Verdana" w:hAnsi="Verdana"/>
      <w:sz w:val="18"/>
      <w:szCs w:val="18"/>
    </w:rPr>
  </w:style>
  <w:style w:type="paragraph" w:customStyle="1" w:styleId="FootnoteQuotation">
    <w:name w:val="Footnote Quotation"/>
    <w:basedOn w:val="FootnoteText"/>
    <w:uiPriority w:val="5"/>
    <w:rsid w:val="00EF47A2"/>
    <w:pPr>
      <w:ind w:left="567" w:right="567" w:firstLine="0"/>
    </w:pPr>
  </w:style>
  <w:style w:type="character" w:styleId="FootnoteReference">
    <w:name w:val="footnote reference"/>
    <w:uiPriority w:val="5"/>
    <w:rsid w:val="00EF47A2"/>
    <w:rPr>
      <w:vertAlign w:val="superscript"/>
      <w:lang w:val="fr-FR"/>
    </w:rPr>
  </w:style>
  <w:style w:type="paragraph" w:styleId="Header">
    <w:name w:val="header"/>
    <w:basedOn w:val="Normal"/>
    <w:link w:val="HeaderChar"/>
    <w:uiPriority w:val="3"/>
    <w:rsid w:val="00EF47A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F47A2"/>
    <w:rPr>
      <w:rFonts w:ascii="Verdana" w:hAnsi="Verdana"/>
      <w:sz w:val="18"/>
      <w:szCs w:val="18"/>
    </w:rPr>
  </w:style>
  <w:style w:type="paragraph" w:customStyle="1" w:styleId="Quotation">
    <w:name w:val="Quotation"/>
    <w:basedOn w:val="Normal"/>
    <w:uiPriority w:val="5"/>
    <w:qFormat/>
    <w:rsid w:val="00EF47A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F47A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F47A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F47A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F47A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F47A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F47A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F47A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F47A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F47A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F47A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F47A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F47A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F47A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F47A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F47A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F47A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F47A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F47A2"/>
    <w:rPr>
      <w:rFonts w:ascii="Tahoma" w:hAnsi="Tahoma" w:cs="Tahoma"/>
      <w:sz w:val="16"/>
      <w:szCs w:val="16"/>
    </w:rPr>
  </w:style>
  <w:style w:type="character" w:customStyle="1" w:styleId="BalloonTextChar">
    <w:name w:val="Balloon Text Char"/>
    <w:basedOn w:val="DefaultParagraphFont"/>
    <w:link w:val="BalloonText"/>
    <w:uiPriority w:val="99"/>
    <w:semiHidden/>
    <w:rsid w:val="00EF47A2"/>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EF47A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F47A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F47A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F47A2"/>
    <w:pPr>
      <w:spacing w:after="240"/>
      <w:outlineLvl w:val="1"/>
    </w:pPr>
    <w:rPr>
      <w:b/>
      <w:color w:val="006283"/>
    </w:rPr>
  </w:style>
  <w:style w:type="paragraph" w:customStyle="1" w:styleId="SummaryText">
    <w:name w:val="SummaryText"/>
    <w:basedOn w:val="Normal"/>
    <w:uiPriority w:val="4"/>
    <w:qFormat/>
    <w:rsid w:val="00EF47A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F47A2"/>
    <w:pPr>
      <w:ind w:left="720"/>
      <w:contextualSpacing/>
    </w:pPr>
  </w:style>
  <w:style w:type="table" w:customStyle="1" w:styleId="WTOBox1">
    <w:name w:val="WTOBox1"/>
    <w:basedOn w:val="TableNormal"/>
    <w:uiPriority w:val="99"/>
    <w:rsid w:val="00EF47A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F47A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F47A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F47A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F47A2"/>
    <w:pPr>
      <w:tabs>
        <w:tab w:val="left" w:pos="851"/>
      </w:tabs>
      <w:ind w:left="851" w:hanging="851"/>
      <w:jc w:val="left"/>
    </w:pPr>
    <w:rPr>
      <w:sz w:val="16"/>
    </w:rPr>
  </w:style>
  <w:style w:type="character" w:styleId="Hyperlink">
    <w:name w:val="Hyperlink"/>
    <w:basedOn w:val="DefaultParagraphFont"/>
    <w:uiPriority w:val="9"/>
    <w:unhideWhenUsed/>
    <w:rsid w:val="00EF47A2"/>
    <w:rPr>
      <w:color w:val="0000FF" w:themeColor="hyperlink"/>
      <w:u w:val="single"/>
      <w:lang w:val="fr-FR"/>
    </w:rPr>
  </w:style>
  <w:style w:type="paragraph" w:styleId="Bibliography">
    <w:name w:val="Bibliography"/>
    <w:basedOn w:val="Normal"/>
    <w:next w:val="Normal"/>
    <w:uiPriority w:val="49"/>
    <w:semiHidden/>
    <w:unhideWhenUsed/>
    <w:rsid w:val="00EF47A2"/>
  </w:style>
  <w:style w:type="paragraph" w:styleId="BlockText">
    <w:name w:val="Block Text"/>
    <w:basedOn w:val="Normal"/>
    <w:uiPriority w:val="99"/>
    <w:semiHidden/>
    <w:unhideWhenUsed/>
    <w:rsid w:val="00EF47A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F47A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F47A2"/>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EF47A2"/>
    <w:pPr>
      <w:spacing w:after="120"/>
      <w:ind w:left="283"/>
    </w:pPr>
  </w:style>
  <w:style w:type="character" w:customStyle="1" w:styleId="BodyTextIndentChar">
    <w:name w:val="Body Text Indent Char"/>
    <w:basedOn w:val="DefaultParagraphFont"/>
    <w:link w:val="BodyTextIndent"/>
    <w:uiPriority w:val="99"/>
    <w:semiHidden/>
    <w:rsid w:val="00EF47A2"/>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EF47A2"/>
    <w:pPr>
      <w:spacing w:after="0"/>
      <w:ind w:left="360" w:firstLine="360"/>
    </w:pPr>
  </w:style>
  <w:style w:type="character" w:customStyle="1" w:styleId="BodyTextFirstIndent2Char">
    <w:name w:val="Body Text First Indent 2 Char"/>
    <w:basedOn w:val="BodyTextIndentChar"/>
    <w:link w:val="BodyTextFirstIndent2"/>
    <w:uiPriority w:val="99"/>
    <w:semiHidden/>
    <w:rsid w:val="00EF47A2"/>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EF47A2"/>
    <w:pPr>
      <w:spacing w:after="120" w:line="480" w:lineRule="auto"/>
      <w:ind w:left="283"/>
    </w:pPr>
  </w:style>
  <w:style w:type="character" w:customStyle="1" w:styleId="BodyTextIndent2Char">
    <w:name w:val="Body Text Indent 2 Char"/>
    <w:basedOn w:val="DefaultParagraphFont"/>
    <w:link w:val="BodyTextIndent2"/>
    <w:uiPriority w:val="99"/>
    <w:semiHidden/>
    <w:rsid w:val="00EF47A2"/>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EF47A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F47A2"/>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EF47A2"/>
    <w:rPr>
      <w:b/>
      <w:bCs/>
      <w:smallCaps/>
      <w:spacing w:val="5"/>
      <w:lang w:val="fr-FR"/>
    </w:rPr>
  </w:style>
  <w:style w:type="paragraph" w:styleId="Closing">
    <w:name w:val="Closing"/>
    <w:basedOn w:val="Normal"/>
    <w:link w:val="ClosingChar"/>
    <w:uiPriority w:val="99"/>
    <w:semiHidden/>
    <w:unhideWhenUsed/>
    <w:rsid w:val="00EF47A2"/>
    <w:pPr>
      <w:ind w:left="4252"/>
    </w:pPr>
  </w:style>
  <w:style w:type="character" w:customStyle="1" w:styleId="ClosingChar">
    <w:name w:val="Closing Char"/>
    <w:basedOn w:val="DefaultParagraphFont"/>
    <w:link w:val="Closing"/>
    <w:uiPriority w:val="99"/>
    <w:semiHidden/>
    <w:rsid w:val="00EF47A2"/>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EF47A2"/>
    <w:rPr>
      <w:sz w:val="16"/>
      <w:szCs w:val="16"/>
      <w:lang w:val="fr-FR"/>
    </w:rPr>
  </w:style>
  <w:style w:type="paragraph" w:styleId="CommentText">
    <w:name w:val="annotation text"/>
    <w:basedOn w:val="Normal"/>
    <w:link w:val="CommentTextChar"/>
    <w:uiPriority w:val="99"/>
    <w:unhideWhenUsed/>
    <w:rsid w:val="00EF47A2"/>
    <w:rPr>
      <w:sz w:val="20"/>
      <w:szCs w:val="20"/>
    </w:rPr>
  </w:style>
  <w:style w:type="character" w:customStyle="1" w:styleId="CommentTextChar">
    <w:name w:val="Comment Text Char"/>
    <w:basedOn w:val="DefaultParagraphFont"/>
    <w:link w:val="CommentText"/>
    <w:uiPriority w:val="99"/>
    <w:rsid w:val="00EF47A2"/>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EF47A2"/>
    <w:rPr>
      <w:b/>
      <w:bCs/>
    </w:rPr>
  </w:style>
  <w:style w:type="character" w:customStyle="1" w:styleId="CommentSubjectChar">
    <w:name w:val="Comment Subject Char"/>
    <w:basedOn w:val="CommentTextChar"/>
    <w:link w:val="CommentSubject"/>
    <w:uiPriority w:val="99"/>
    <w:rsid w:val="00EF47A2"/>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EF47A2"/>
  </w:style>
  <w:style w:type="character" w:customStyle="1" w:styleId="DateChar">
    <w:name w:val="Date Char"/>
    <w:basedOn w:val="DefaultParagraphFont"/>
    <w:link w:val="Date"/>
    <w:uiPriority w:val="99"/>
    <w:semiHidden/>
    <w:rsid w:val="00EF47A2"/>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EF47A2"/>
    <w:rPr>
      <w:rFonts w:ascii="Tahoma" w:hAnsi="Tahoma" w:cs="Tahoma"/>
      <w:sz w:val="16"/>
      <w:szCs w:val="16"/>
    </w:rPr>
  </w:style>
  <w:style w:type="character" w:customStyle="1" w:styleId="DocumentMapChar">
    <w:name w:val="Document Map Char"/>
    <w:basedOn w:val="DefaultParagraphFont"/>
    <w:link w:val="DocumentMap"/>
    <w:uiPriority w:val="99"/>
    <w:semiHidden/>
    <w:rsid w:val="00EF47A2"/>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EF47A2"/>
  </w:style>
  <w:style w:type="character" w:customStyle="1" w:styleId="E-mailSignatureChar">
    <w:name w:val="E-mail Signature Char"/>
    <w:basedOn w:val="DefaultParagraphFont"/>
    <w:link w:val="E-mailSignature"/>
    <w:uiPriority w:val="99"/>
    <w:semiHidden/>
    <w:rsid w:val="00EF47A2"/>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EF47A2"/>
    <w:rPr>
      <w:i/>
      <w:iCs/>
      <w:lang w:val="fr-FR"/>
    </w:rPr>
  </w:style>
  <w:style w:type="paragraph" w:styleId="EnvelopeAddress">
    <w:name w:val="envelope address"/>
    <w:basedOn w:val="Normal"/>
    <w:uiPriority w:val="99"/>
    <w:semiHidden/>
    <w:unhideWhenUsed/>
    <w:rsid w:val="00EF47A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47A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F47A2"/>
    <w:rPr>
      <w:color w:val="800080" w:themeColor="followedHyperlink"/>
      <w:u w:val="single"/>
      <w:lang w:val="fr-FR"/>
    </w:rPr>
  </w:style>
  <w:style w:type="character" w:styleId="HTMLAcronym">
    <w:name w:val="HTML Acronym"/>
    <w:basedOn w:val="DefaultParagraphFont"/>
    <w:uiPriority w:val="99"/>
    <w:semiHidden/>
    <w:unhideWhenUsed/>
    <w:rsid w:val="00EF47A2"/>
    <w:rPr>
      <w:lang w:val="fr-FR"/>
    </w:rPr>
  </w:style>
  <w:style w:type="paragraph" w:styleId="HTMLAddress">
    <w:name w:val="HTML Address"/>
    <w:basedOn w:val="Normal"/>
    <w:link w:val="HTMLAddressChar"/>
    <w:uiPriority w:val="99"/>
    <w:semiHidden/>
    <w:unhideWhenUsed/>
    <w:rsid w:val="00EF47A2"/>
    <w:rPr>
      <w:i/>
      <w:iCs/>
    </w:rPr>
  </w:style>
  <w:style w:type="character" w:customStyle="1" w:styleId="HTMLAddressChar">
    <w:name w:val="HTML Address Char"/>
    <w:basedOn w:val="DefaultParagraphFont"/>
    <w:link w:val="HTMLAddress"/>
    <w:uiPriority w:val="99"/>
    <w:semiHidden/>
    <w:rsid w:val="00EF47A2"/>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EF47A2"/>
    <w:rPr>
      <w:i/>
      <w:iCs/>
      <w:lang w:val="fr-FR"/>
    </w:rPr>
  </w:style>
  <w:style w:type="character" w:styleId="HTMLCode">
    <w:name w:val="HTML Code"/>
    <w:basedOn w:val="DefaultParagraphFont"/>
    <w:uiPriority w:val="99"/>
    <w:semiHidden/>
    <w:unhideWhenUsed/>
    <w:rsid w:val="00EF47A2"/>
    <w:rPr>
      <w:rFonts w:ascii="Consolas" w:hAnsi="Consolas" w:cs="Consolas"/>
      <w:sz w:val="20"/>
      <w:szCs w:val="20"/>
      <w:lang w:val="fr-FR"/>
    </w:rPr>
  </w:style>
  <w:style w:type="character" w:styleId="HTMLDefinition">
    <w:name w:val="HTML Definition"/>
    <w:basedOn w:val="DefaultParagraphFont"/>
    <w:uiPriority w:val="99"/>
    <w:semiHidden/>
    <w:unhideWhenUsed/>
    <w:rsid w:val="00EF47A2"/>
    <w:rPr>
      <w:i/>
      <w:iCs/>
      <w:lang w:val="fr-FR"/>
    </w:rPr>
  </w:style>
  <w:style w:type="character" w:styleId="HTMLKeyboard">
    <w:name w:val="HTML Keyboard"/>
    <w:basedOn w:val="DefaultParagraphFont"/>
    <w:uiPriority w:val="99"/>
    <w:semiHidden/>
    <w:unhideWhenUsed/>
    <w:rsid w:val="00EF47A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EF47A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F47A2"/>
    <w:rPr>
      <w:rFonts w:ascii="Consolas" w:eastAsiaTheme="minorHAnsi" w:hAnsi="Consolas" w:cs="Consolas"/>
      <w:lang w:val="fr-FR" w:eastAsia="en-US"/>
    </w:rPr>
  </w:style>
  <w:style w:type="character" w:styleId="HTMLSample">
    <w:name w:val="HTML Sample"/>
    <w:basedOn w:val="DefaultParagraphFont"/>
    <w:uiPriority w:val="99"/>
    <w:semiHidden/>
    <w:unhideWhenUsed/>
    <w:rsid w:val="00EF47A2"/>
    <w:rPr>
      <w:rFonts w:ascii="Consolas" w:hAnsi="Consolas" w:cs="Consolas"/>
      <w:sz w:val="24"/>
      <w:szCs w:val="24"/>
      <w:lang w:val="fr-FR"/>
    </w:rPr>
  </w:style>
  <w:style w:type="character" w:styleId="HTMLTypewriter">
    <w:name w:val="HTML Typewriter"/>
    <w:basedOn w:val="DefaultParagraphFont"/>
    <w:uiPriority w:val="99"/>
    <w:semiHidden/>
    <w:unhideWhenUsed/>
    <w:rsid w:val="00EF47A2"/>
    <w:rPr>
      <w:rFonts w:ascii="Consolas" w:hAnsi="Consolas" w:cs="Consolas"/>
      <w:sz w:val="20"/>
      <w:szCs w:val="20"/>
      <w:lang w:val="fr-FR"/>
    </w:rPr>
  </w:style>
  <w:style w:type="character" w:styleId="HTMLVariable">
    <w:name w:val="HTML Variable"/>
    <w:basedOn w:val="DefaultParagraphFont"/>
    <w:uiPriority w:val="99"/>
    <w:semiHidden/>
    <w:unhideWhenUsed/>
    <w:rsid w:val="00EF47A2"/>
    <w:rPr>
      <w:i/>
      <w:iCs/>
      <w:lang w:val="fr-FR"/>
    </w:rPr>
  </w:style>
  <w:style w:type="paragraph" w:styleId="Index1">
    <w:name w:val="index 1"/>
    <w:basedOn w:val="Normal"/>
    <w:next w:val="Normal"/>
    <w:uiPriority w:val="99"/>
    <w:semiHidden/>
    <w:unhideWhenUsed/>
    <w:rsid w:val="00EF47A2"/>
    <w:pPr>
      <w:ind w:left="180" w:hanging="180"/>
    </w:pPr>
  </w:style>
  <w:style w:type="paragraph" w:styleId="Index2">
    <w:name w:val="index 2"/>
    <w:basedOn w:val="Normal"/>
    <w:next w:val="Normal"/>
    <w:uiPriority w:val="99"/>
    <w:semiHidden/>
    <w:unhideWhenUsed/>
    <w:rsid w:val="00EF47A2"/>
    <w:pPr>
      <w:ind w:left="360" w:hanging="180"/>
    </w:pPr>
  </w:style>
  <w:style w:type="paragraph" w:styleId="Index3">
    <w:name w:val="index 3"/>
    <w:basedOn w:val="Normal"/>
    <w:next w:val="Normal"/>
    <w:uiPriority w:val="99"/>
    <w:semiHidden/>
    <w:unhideWhenUsed/>
    <w:rsid w:val="00EF47A2"/>
    <w:pPr>
      <w:ind w:left="540" w:hanging="180"/>
    </w:pPr>
  </w:style>
  <w:style w:type="paragraph" w:styleId="Index4">
    <w:name w:val="index 4"/>
    <w:basedOn w:val="Normal"/>
    <w:next w:val="Normal"/>
    <w:uiPriority w:val="99"/>
    <w:semiHidden/>
    <w:unhideWhenUsed/>
    <w:rsid w:val="00EF47A2"/>
    <w:pPr>
      <w:ind w:left="720" w:hanging="180"/>
    </w:pPr>
  </w:style>
  <w:style w:type="paragraph" w:styleId="Index5">
    <w:name w:val="index 5"/>
    <w:basedOn w:val="Normal"/>
    <w:next w:val="Normal"/>
    <w:uiPriority w:val="99"/>
    <w:semiHidden/>
    <w:unhideWhenUsed/>
    <w:rsid w:val="00EF47A2"/>
    <w:pPr>
      <w:ind w:left="900" w:hanging="180"/>
    </w:pPr>
  </w:style>
  <w:style w:type="paragraph" w:styleId="Index6">
    <w:name w:val="index 6"/>
    <w:basedOn w:val="Normal"/>
    <w:next w:val="Normal"/>
    <w:uiPriority w:val="99"/>
    <w:semiHidden/>
    <w:unhideWhenUsed/>
    <w:rsid w:val="00EF47A2"/>
    <w:pPr>
      <w:ind w:left="1080" w:hanging="180"/>
    </w:pPr>
  </w:style>
  <w:style w:type="paragraph" w:styleId="Index7">
    <w:name w:val="index 7"/>
    <w:basedOn w:val="Normal"/>
    <w:next w:val="Normal"/>
    <w:uiPriority w:val="99"/>
    <w:semiHidden/>
    <w:unhideWhenUsed/>
    <w:rsid w:val="00EF47A2"/>
    <w:pPr>
      <w:ind w:left="1260" w:hanging="180"/>
    </w:pPr>
  </w:style>
  <w:style w:type="paragraph" w:styleId="Index8">
    <w:name w:val="index 8"/>
    <w:basedOn w:val="Normal"/>
    <w:next w:val="Normal"/>
    <w:uiPriority w:val="99"/>
    <w:semiHidden/>
    <w:unhideWhenUsed/>
    <w:rsid w:val="00EF47A2"/>
    <w:pPr>
      <w:ind w:left="1440" w:hanging="180"/>
    </w:pPr>
  </w:style>
  <w:style w:type="paragraph" w:styleId="Index9">
    <w:name w:val="index 9"/>
    <w:basedOn w:val="Normal"/>
    <w:next w:val="Normal"/>
    <w:uiPriority w:val="99"/>
    <w:semiHidden/>
    <w:unhideWhenUsed/>
    <w:rsid w:val="00EF47A2"/>
    <w:pPr>
      <w:ind w:left="1620" w:hanging="180"/>
    </w:pPr>
  </w:style>
  <w:style w:type="paragraph" w:styleId="IndexHeading">
    <w:name w:val="index heading"/>
    <w:basedOn w:val="Normal"/>
    <w:next w:val="Index1"/>
    <w:uiPriority w:val="99"/>
    <w:semiHidden/>
    <w:unhideWhenUsed/>
    <w:rsid w:val="00EF47A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F47A2"/>
    <w:rPr>
      <w:b/>
      <w:bCs/>
      <w:i/>
      <w:iCs/>
      <w:color w:val="4F81BD" w:themeColor="accent1"/>
      <w:lang w:val="fr-FR"/>
    </w:rPr>
  </w:style>
  <w:style w:type="paragraph" w:styleId="IntenseQuote">
    <w:name w:val="Intense Quote"/>
    <w:basedOn w:val="Normal"/>
    <w:next w:val="Normal"/>
    <w:link w:val="IntenseQuoteChar"/>
    <w:uiPriority w:val="59"/>
    <w:semiHidden/>
    <w:qFormat/>
    <w:rsid w:val="00EF47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F47A2"/>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EF47A2"/>
    <w:rPr>
      <w:b/>
      <w:bCs/>
      <w:smallCaps/>
      <w:color w:val="C0504D" w:themeColor="accent2"/>
      <w:spacing w:val="5"/>
      <w:u w:val="single"/>
      <w:lang w:val="fr-FR"/>
    </w:rPr>
  </w:style>
  <w:style w:type="character" w:styleId="LineNumber">
    <w:name w:val="line number"/>
    <w:basedOn w:val="DefaultParagraphFont"/>
    <w:uiPriority w:val="99"/>
    <w:semiHidden/>
    <w:unhideWhenUsed/>
    <w:rsid w:val="00EF47A2"/>
    <w:rPr>
      <w:lang w:val="fr-FR"/>
    </w:rPr>
  </w:style>
  <w:style w:type="paragraph" w:styleId="List">
    <w:name w:val="List"/>
    <w:basedOn w:val="Normal"/>
    <w:uiPriority w:val="99"/>
    <w:semiHidden/>
    <w:unhideWhenUsed/>
    <w:rsid w:val="00EF47A2"/>
    <w:pPr>
      <w:ind w:left="283" w:hanging="283"/>
      <w:contextualSpacing/>
    </w:pPr>
  </w:style>
  <w:style w:type="paragraph" w:styleId="List2">
    <w:name w:val="List 2"/>
    <w:basedOn w:val="Normal"/>
    <w:uiPriority w:val="99"/>
    <w:semiHidden/>
    <w:unhideWhenUsed/>
    <w:rsid w:val="00EF47A2"/>
    <w:pPr>
      <w:ind w:left="566" w:hanging="283"/>
      <w:contextualSpacing/>
    </w:pPr>
  </w:style>
  <w:style w:type="paragraph" w:styleId="List3">
    <w:name w:val="List 3"/>
    <w:basedOn w:val="Normal"/>
    <w:uiPriority w:val="99"/>
    <w:semiHidden/>
    <w:unhideWhenUsed/>
    <w:rsid w:val="00EF47A2"/>
    <w:pPr>
      <w:ind w:left="849" w:hanging="283"/>
      <w:contextualSpacing/>
    </w:pPr>
  </w:style>
  <w:style w:type="paragraph" w:styleId="List4">
    <w:name w:val="List 4"/>
    <w:basedOn w:val="Normal"/>
    <w:uiPriority w:val="99"/>
    <w:semiHidden/>
    <w:unhideWhenUsed/>
    <w:rsid w:val="00EF47A2"/>
    <w:pPr>
      <w:ind w:left="1132" w:hanging="283"/>
      <w:contextualSpacing/>
    </w:pPr>
  </w:style>
  <w:style w:type="paragraph" w:styleId="List5">
    <w:name w:val="List 5"/>
    <w:basedOn w:val="Normal"/>
    <w:uiPriority w:val="99"/>
    <w:semiHidden/>
    <w:unhideWhenUsed/>
    <w:rsid w:val="00EF47A2"/>
    <w:pPr>
      <w:ind w:left="1415" w:hanging="283"/>
      <w:contextualSpacing/>
    </w:pPr>
  </w:style>
  <w:style w:type="paragraph" w:styleId="ListContinue">
    <w:name w:val="List Continue"/>
    <w:basedOn w:val="Normal"/>
    <w:uiPriority w:val="99"/>
    <w:semiHidden/>
    <w:unhideWhenUsed/>
    <w:rsid w:val="00EF47A2"/>
    <w:pPr>
      <w:spacing w:after="120"/>
      <w:ind w:left="283"/>
      <w:contextualSpacing/>
    </w:pPr>
  </w:style>
  <w:style w:type="paragraph" w:styleId="ListContinue2">
    <w:name w:val="List Continue 2"/>
    <w:basedOn w:val="Normal"/>
    <w:uiPriority w:val="99"/>
    <w:semiHidden/>
    <w:unhideWhenUsed/>
    <w:rsid w:val="00EF47A2"/>
    <w:pPr>
      <w:spacing w:after="120"/>
      <w:ind w:left="566"/>
      <w:contextualSpacing/>
    </w:pPr>
  </w:style>
  <w:style w:type="paragraph" w:styleId="ListContinue3">
    <w:name w:val="List Continue 3"/>
    <w:basedOn w:val="Normal"/>
    <w:uiPriority w:val="99"/>
    <w:semiHidden/>
    <w:unhideWhenUsed/>
    <w:rsid w:val="00EF47A2"/>
    <w:pPr>
      <w:spacing w:after="120"/>
      <w:ind w:left="849"/>
      <w:contextualSpacing/>
    </w:pPr>
  </w:style>
  <w:style w:type="paragraph" w:styleId="ListContinue4">
    <w:name w:val="List Continue 4"/>
    <w:basedOn w:val="Normal"/>
    <w:uiPriority w:val="99"/>
    <w:semiHidden/>
    <w:unhideWhenUsed/>
    <w:rsid w:val="00EF47A2"/>
    <w:pPr>
      <w:spacing w:after="120"/>
      <w:ind w:left="1132"/>
      <w:contextualSpacing/>
    </w:pPr>
  </w:style>
  <w:style w:type="paragraph" w:styleId="ListContinue5">
    <w:name w:val="List Continue 5"/>
    <w:basedOn w:val="Normal"/>
    <w:uiPriority w:val="99"/>
    <w:semiHidden/>
    <w:unhideWhenUsed/>
    <w:rsid w:val="00EF47A2"/>
    <w:pPr>
      <w:spacing w:after="120"/>
      <w:ind w:left="1415"/>
      <w:contextualSpacing/>
    </w:pPr>
  </w:style>
  <w:style w:type="paragraph" w:styleId="ListNumber">
    <w:name w:val="List Number"/>
    <w:basedOn w:val="Normal"/>
    <w:uiPriority w:val="49"/>
    <w:semiHidden/>
    <w:unhideWhenUsed/>
    <w:rsid w:val="00EF47A2"/>
    <w:pPr>
      <w:numPr>
        <w:numId w:val="11"/>
      </w:numPr>
      <w:contextualSpacing/>
    </w:pPr>
  </w:style>
  <w:style w:type="paragraph" w:styleId="ListNumber2">
    <w:name w:val="List Number 2"/>
    <w:basedOn w:val="Normal"/>
    <w:uiPriority w:val="49"/>
    <w:semiHidden/>
    <w:unhideWhenUsed/>
    <w:rsid w:val="00EF47A2"/>
    <w:pPr>
      <w:numPr>
        <w:numId w:val="12"/>
      </w:numPr>
      <w:contextualSpacing/>
    </w:pPr>
  </w:style>
  <w:style w:type="paragraph" w:styleId="ListNumber3">
    <w:name w:val="List Number 3"/>
    <w:basedOn w:val="Normal"/>
    <w:uiPriority w:val="49"/>
    <w:semiHidden/>
    <w:unhideWhenUsed/>
    <w:rsid w:val="00EF47A2"/>
    <w:pPr>
      <w:contextualSpacing/>
    </w:pPr>
  </w:style>
  <w:style w:type="paragraph" w:styleId="ListNumber4">
    <w:name w:val="List Number 4"/>
    <w:basedOn w:val="Normal"/>
    <w:uiPriority w:val="49"/>
    <w:semiHidden/>
    <w:unhideWhenUsed/>
    <w:rsid w:val="00EF47A2"/>
    <w:pPr>
      <w:numPr>
        <w:numId w:val="14"/>
      </w:numPr>
      <w:contextualSpacing/>
    </w:pPr>
  </w:style>
  <w:style w:type="paragraph" w:styleId="ListNumber5">
    <w:name w:val="List Number 5"/>
    <w:basedOn w:val="Normal"/>
    <w:uiPriority w:val="49"/>
    <w:semiHidden/>
    <w:unhideWhenUsed/>
    <w:rsid w:val="00EF47A2"/>
    <w:pPr>
      <w:contextualSpacing/>
    </w:pPr>
  </w:style>
  <w:style w:type="paragraph" w:styleId="MacroText">
    <w:name w:val="macro"/>
    <w:link w:val="MacroTextChar"/>
    <w:uiPriority w:val="99"/>
    <w:semiHidden/>
    <w:unhideWhenUsed/>
    <w:rsid w:val="00EF47A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F47A2"/>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EF47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47A2"/>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EF47A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F47A2"/>
    <w:rPr>
      <w:rFonts w:ascii="Times New Roman" w:hAnsi="Times New Roman" w:cs="Times New Roman"/>
      <w:sz w:val="24"/>
      <w:szCs w:val="24"/>
    </w:rPr>
  </w:style>
  <w:style w:type="paragraph" w:styleId="NormalIndent">
    <w:name w:val="Normal Indent"/>
    <w:basedOn w:val="Normal"/>
    <w:uiPriority w:val="99"/>
    <w:semiHidden/>
    <w:unhideWhenUsed/>
    <w:rsid w:val="00EF47A2"/>
    <w:pPr>
      <w:ind w:left="567"/>
    </w:pPr>
  </w:style>
  <w:style w:type="paragraph" w:styleId="NoteHeading">
    <w:name w:val="Note Heading"/>
    <w:basedOn w:val="Normal"/>
    <w:next w:val="Normal"/>
    <w:link w:val="NoteHeadingChar"/>
    <w:uiPriority w:val="99"/>
    <w:semiHidden/>
    <w:unhideWhenUsed/>
    <w:rsid w:val="00EF47A2"/>
  </w:style>
  <w:style w:type="character" w:customStyle="1" w:styleId="NoteHeadingChar">
    <w:name w:val="Note Heading Char"/>
    <w:basedOn w:val="DefaultParagraphFont"/>
    <w:link w:val="NoteHeading"/>
    <w:uiPriority w:val="99"/>
    <w:semiHidden/>
    <w:rsid w:val="00EF47A2"/>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EF47A2"/>
    <w:rPr>
      <w:lang w:val="fr-FR"/>
    </w:rPr>
  </w:style>
  <w:style w:type="character" w:styleId="PlaceholderText">
    <w:name w:val="Placeholder Text"/>
    <w:basedOn w:val="DefaultParagraphFont"/>
    <w:uiPriority w:val="99"/>
    <w:semiHidden/>
    <w:rsid w:val="00EF47A2"/>
    <w:rPr>
      <w:color w:val="808080"/>
      <w:lang w:val="fr-FR"/>
    </w:rPr>
  </w:style>
  <w:style w:type="paragraph" w:styleId="PlainText">
    <w:name w:val="Plain Text"/>
    <w:basedOn w:val="Normal"/>
    <w:link w:val="PlainTextChar"/>
    <w:uiPriority w:val="99"/>
    <w:unhideWhenUsed/>
    <w:rsid w:val="00EF47A2"/>
    <w:rPr>
      <w:rFonts w:ascii="Consolas" w:hAnsi="Consolas" w:cs="Consolas"/>
      <w:sz w:val="21"/>
      <w:szCs w:val="21"/>
    </w:rPr>
  </w:style>
  <w:style w:type="character" w:customStyle="1" w:styleId="PlainTextChar">
    <w:name w:val="Plain Text Char"/>
    <w:basedOn w:val="DefaultParagraphFont"/>
    <w:link w:val="PlainText"/>
    <w:uiPriority w:val="99"/>
    <w:rsid w:val="00EF47A2"/>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EF47A2"/>
    <w:rPr>
      <w:i/>
      <w:iCs/>
      <w:color w:val="000000" w:themeColor="text1"/>
    </w:rPr>
  </w:style>
  <w:style w:type="character" w:customStyle="1" w:styleId="QuoteChar">
    <w:name w:val="Quote Char"/>
    <w:basedOn w:val="DefaultParagraphFont"/>
    <w:link w:val="Quote"/>
    <w:uiPriority w:val="59"/>
    <w:rsid w:val="00EF47A2"/>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EF47A2"/>
  </w:style>
  <w:style w:type="character" w:customStyle="1" w:styleId="SalutationChar">
    <w:name w:val="Salutation Char"/>
    <w:basedOn w:val="DefaultParagraphFont"/>
    <w:link w:val="Salutation"/>
    <w:uiPriority w:val="99"/>
    <w:semiHidden/>
    <w:rsid w:val="00EF47A2"/>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EF47A2"/>
    <w:pPr>
      <w:ind w:left="4252"/>
    </w:pPr>
  </w:style>
  <w:style w:type="character" w:customStyle="1" w:styleId="SignatureChar">
    <w:name w:val="Signature Char"/>
    <w:basedOn w:val="DefaultParagraphFont"/>
    <w:link w:val="Signature"/>
    <w:uiPriority w:val="99"/>
    <w:semiHidden/>
    <w:rsid w:val="00EF47A2"/>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EF47A2"/>
    <w:rPr>
      <w:b/>
      <w:bCs/>
      <w:lang w:val="fr-FR"/>
    </w:rPr>
  </w:style>
  <w:style w:type="character" w:styleId="SubtleEmphasis">
    <w:name w:val="Subtle Emphasis"/>
    <w:basedOn w:val="DefaultParagraphFont"/>
    <w:uiPriority w:val="99"/>
    <w:semiHidden/>
    <w:qFormat/>
    <w:rsid w:val="00EF47A2"/>
    <w:rPr>
      <w:i/>
      <w:iCs/>
      <w:color w:val="808080" w:themeColor="text1" w:themeTint="7F"/>
      <w:lang w:val="fr-FR"/>
    </w:rPr>
  </w:style>
  <w:style w:type="character" w:styleId="SubtleReference">
    <w:name w:val="Subtle Reference"/>
    <w:basedOn w:val="DefaultParagraphFont"/>
    <w:uiPriority w:val="99"/>
    <w:semiHidden/>
    <w:qFormat/>
    <w:rsid w:val="00EF47A2"/>
    <w:rPr>
      <w:smallCaps/>
      <w:color w:val="C0504D" w:themeColor="accent2"/>
      <w:u w:val="single"/>
      <w:lang w:val="fr-FR"/>
    </w:rPr>
  </w:style>
  <w:style w:type="paragraph" w:styleId="TOAHeading">
    <w:name w:val="toa heading"/>
    <w:basedOn w:val="Normal"/>
    <w:next w:val="Normal"/>
    <w:uiPriority w:val="39"/>
    <w:unhideWhenUsed/>
    <w:rsid w:val="00EF47A2"/>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F47A2"/>
    <w:pPr>
      <w:spacing w:after="240"/>
      <w:jc w:val="center"/>
    </w:pPr>
    <w:rPr>
      <w:rFonts w:eastAsia="Calibri" w:cs="Times New Roman"/>
      <w:color w:val="006283"/>
    </w:rPr>
  </w:style>
  <w:style w:type="table" w:styleId="GridTable1Light">
    <w:name w:val="Grid Table 1 Light"/>
    <w:basedOn w:val="TableNormal"/>
    <w:uiPriority w:val="46"/>
    <w:rsid w:val="00D31B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1B9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1B9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1B9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31B9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1B9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31B9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31B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31B9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31B9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31B9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31B9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31B9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31B9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31B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31B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31B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31B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31B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31B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31B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31B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31B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31B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31B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31B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31B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31B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31B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31B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31B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31B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31B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31B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31B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31B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31B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31B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31B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31B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31B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31B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31B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31B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31B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31B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31B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31B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31B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31B99"/>
    <w:rPr>
      <w:color w:val="2B579A"/>
      <w:shd w:val="clear" w:color="auto" w:fill="E1DFDD"/>
      <w:lang w:val="fr-FR"/>
    </w:rPr>
  </w:style>
  <w:style w:type="table" w:styleId="ListTable1Light">
    <w:name w:val="List Table 1 Light"/>
    <w:basedOn w:val="TableNormal"/>
    <w:uiPriority w:val="46"/>
    <w:rsid w:val="00D31B9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31B9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31B9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31B9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31B9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31B9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31B9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31B9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31B9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31B9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31B9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31B9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31B9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31B9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31B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31B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31B9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31B9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31B9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31B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31B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31B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31B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31B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31B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31B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31B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31B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31B9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31B9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31B9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31B9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31B9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31B9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31B9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31B9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31B9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31B9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31B9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31B9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31B9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31B9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31B9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31B9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31B9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31B9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31B9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31B9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31B9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31B99"/>
    <w:rPr>
      <w:color w:val="2B579A"/>
      <w:shd w:val="clear" w:color="auto" w:fill="E1DFDD"/>
      <w:lang w:val="fr-FR"/>
    </w:rPr>
  </w:style>
  <w:style w:type="table" w:styleId="PlainTable1">
    <w:name w:val="Plain Table 1"/>
    <w:basedOn w:val="TableNormal"/>
    <w:uiPriority w:val="41"/>
    <w:rsid w:val="00D31B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1B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1B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31B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31B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31B99"/>
    <w:rPr>
      <w:u w:val="dotted"/>
      <w:lang w:val="fr-FR"/>
    </w:rPr>
  </w:style>
  <w:style w:type="character" w:styleId="SmartLink">
    <w:name w:val="Smart Link"/>
    <w:basedOn w:val="DefaultParagraphFont"/>
    <w:uiPriority w:val="99"/>
    <w:rsid w:val="00D31B99"/>
    <w:rPr>
      <w:color w:val="0000FF"/>
      <w:u w:val="single"/>
      <w:shd w:val="clear" w:color="auto" w:fill="F3F2F1"/>
      <w:lang w:val="fr-FR"/>
    </w:rPr>
  </w:style>
  <w:style w:type="table" w:styleId="TableGridLight">
    <w:name w:val="Grid Table Light"/>
    <w:basedOn w:val="TableNormal"/>
    <w:uiPriority w:val="40"/>
    <w:rsid w:val="00D31B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31B99"/>
    <w:rPr>
      <w:color w:val="605E5C"/>
      <w:shd w:val="clear" w:color="auto" w:fill="E1DFDD"/>
      <w:lang w:val="fr-FR"/>
    </w:rPr>
  </w:style>
  <w:style w:type="paragraph" w:customStyle="1" w:styleId="Query">
    <w:name w:val="Query"/>
    <w:qFormat/>
    <w:rsid w:val="00EF47A2"/>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1/TBT/UGA/21_3933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unbs.go.u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unbs.go.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bs.go.u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622</Words>
  <Characters>3702</Characters>
  <Application>Microsoft Office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2021-06-15T12:46:00Z</dcterms:created>
  <dcterms:modified xsi:type="dcterms:W3CDTF">2021-06-15T15:18:00Z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a2539c03-70eb-48ea-8904-b02455582318</vt:lpwstr>
  </property>
  <property fmtid="{D5CDD505-2E9C-101B-9397-08002B2CF9AE}" pid="3" name="WTOCLASSIFICATION">
    <vt:lpwstr>WTO OFFICIAL</vt:lpwstr>
  </property>
</Properties>
</file>