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DA2000" w:rsidRDefault="006055E4" w:rsidP="00DA2000">
      <w:pPr>
        <w:pStyle w:val="Ttulo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C52AE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055E4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055E4" w:rsidP="00DA2000">
            <w:pPr>
              <w:spacing w:before="120" w:after="120"/>
            </w:pPr>
            <w:bookmarkStart w:id="0" w:name="X_SPS_Reg_1A"/>
            <w:r w:rsidRPr="00DA2000">
              <w:rPr>
                <w:b/>
              </w:rPr>
              <w:t>Miembro que notifica</w:t>
            </w:r>
            <w:bookmarkEnd w:id="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" w:name="sps1a"/>
            <w:r w:rsidR="00DA2000" w:rsidRPr="00A834A1">
              <w:rPr>
                <w:caps/>
                <w:u w:val="single"/>
              </w:rPr>
              <w:t>Honduras</w:t>
            </w:r>
            <w:bookmarkEnd w:id="1"/>
          </w:p>
          <w:p w:rsidR="00B91FF3" w:rsidRPr="00DA2000" w:rsidRDefault="006055E4" w:rsidP="00DA2000">
            <w:pPr>
              <w:spacing w:after="120"/>
              <w:rPr>
                <w:b/>
              </w:rPr>
            </w:pPr>
            <w:bookmarkStart w:id="2" w:name="X_SPS_Reg_1B"/>
            <w:r w:rsidRPr="00DA2000">
              <w:rPr>
                <w:b/>
              </w:rPr>
              <w:t>Si procede, nombre del gobierno local de que se trate</w:t>
            </w:r>
            <w:bookmarkEnd w:id="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3" w:name="sps1b"/>
            <w:bookmarkEnd w:id="3"/>
          </w:p>
        </w:tc>
      </w:tr>
      <w:tr w:rsidR="00BC52A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055E4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055E4" w:rsidP="00DA2000">
            <w:pPr>
              <w:spacing w:before="120" w:after="120"/>
            </w:pPr>
            <w:bookmarkStart w:id="4" w:name="X_SPS_Reg_2A"/>
            <w:r w:rsidRPr="00DA2000">
              <w:rPr>
                <w:b/>
              </w:rPr>
              <w:t>Organismo responsable</w:t>
            </w:r>
            <w:bookmarkEnd w:id="4"/>
            <w:r w:rsidRPr="00DA2000">
              <w:rPr>
                <w:b/>
              </w:rPr>
              <w:t>:</w:t>
            </w:r>
            <w:r w:rsidRPr="00A834A1">
              <w:t xml:space="preserve"> Agencia de Regulación Sanitaria (ARSA)</w:t>
            </w:r>
            <w:bookmarkStart w:id="5" w:name="sps2a"/>
            <w:bookmarkEnd w:id="5"/>
          </w:p>
        </w:tc>
      </w:tr>
      <w:tr w:rsidR="00BC52A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055E4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055E4" w:rsidP="00DA2000">
            <w:pPr>
              <w:spacing w:before="120" w:after="120"/>
            </w:pPr>
            <w:bookmarkStart w:id="6" w:name="X_SPS_Reg_3A"/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>; deberá indicarse además, cuando proceda, el número de partida de la ICS)</w:t>
            </w:r>
            <w:bookmarkEnd w:id="6"/>
            <w:r w:rsidRPr="00DA2000">
              <w:rPr>
                <w:b/>
              </w:rPr>
              <w:t>:</w:t>
            </w:r>
            <w:r w:rsidRPr="00A834A1">
              <w:t xml:space="preserve"> 67.100.20 Productos Lácteos. Mantequilla. Especificaciones.</w:t>
            </w:r>
            <w:bookmarkStart w:id="7" w:name="sps3a"/>
            <w:bookmarkEnd w:id="7"/>
          </w:p>
        </w:tc>
      </w:tr>
      <w:tr w:rsidR="00BC52A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055E4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055E4" w:rsidP="00DA2000">
            <w:pPr>
              <w:spacing w:before="120" w:after="120"/>
              <w:rPr>
                <w:b/>
              </w:rPr>
            </w:pPr>
            <w:bookmarkStart w:id="8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8"/>
            <w:r w:rsidRPr="00DA2000">
              <w:rPr>
                <w:b/>
              </w:rPr>
              <w:t>:</w:t>
            </w:r>
          </w:p>
          <w:p w:rsidR="00B91FF3" w:rsidRPr="00DA2000" w:rsidRDefault="006055E4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9" w:name="sps4b"/>
            <w:r w:rsidRPr="00DA2000">
              <w:rPr>
                <w:b/>
              </w:rPr>
              <w:t>X</w:t>
            </w:r>
            <w:bookmarkEnd w:id="9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0" w:name="X_SPS_Reg_4B"/>
            <w:r w:rsidRPr="00DA2000">
              <w:rPr>
                <w:b/>
              </w:rPr>
              <w:t>Todos los interlocutores comerciales</w:t>
            </w:r>
            <w:bookmarkEnd w:id="10"/>
            <w:r w:rsidRPr="00A834A1">
              <w:t xml:space="preserve"> </w:t>
            </w:r>
            <w:bookmarkStart w:id="11" w:name="sps4bbis"/>
            <w:bookmarkEnd w:id="11"/>
          </w:p>
          <w:p w:rsidR="00B91FF3" w:rsidRPr="00DA2000" w:rsidRDefault="006055E4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12" w:name="sps4abis"/>
            <w:bookmarkEnd w:id="12"/>
            <w:r w:rsidRPr="00DA2000">
              <w:rPr>
                <w:b/>
              </w:rPr>
              <w:tab/>
            </w:r>
            <w:bookmarkStart w:id="13" w:name="X_SPS_Reg_4C"/>
            <w:r w:rsidRPr="00DA2000">
              <w:rPr>
                <w:b/>
              </w:rPr>
              <w:t>Regiones o países específicos</w:t>
            </w:r>
            <w:bookmarkEnd w:id="1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4" w:name="sps4a"/>
            <w:bookmarkEnd w:id="14"/>
          </w:p>
        </w:tc>
      </w:tr>
      <w:tr w:rsidR="00BC52A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055E4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055E4" w:rsidP="00DA2000">
            <w:pPr>
              <w:spacing w:before="120" w:after="120"/>
            </w:pPr>
            <w:bookmarkStart w:id="15" w:name="X_SPS_Reg_5A"/>
            <w:r w:rsidRPr="00DA2000">
              <w:rPr>
                <w:b/>
              </w:rPr>
              <w:t>Título del documento notificado</w:t>
            </w:r>
            <w:bookmarkEnd w:id="15"/>
            <w:r w:rsidRPr="00DA2000">
              <w:rPr>
                <w:b/>
              </w:rPr>
              <w:t>:</w:t>
            </w:r>
            <w:r w:rsidRPr="00A834A1">
              <w:t xml:space="preserve"> RTCA 67.04.77:20 Productos Lácteos. Mantequilla. Especificaciones</w:t>
            </w:r>
            <w:bookmarkStart w:id="16" w:name="sps5a"/>
            <w:bookmarkEnd w:id="16"/>
            <w:r w:rsidR="00B52654" w:rsidRPr="00DA2000">
              <w:t>.</w:t>
            </w:r>
            <w:r w:rsidRPr="00DA2000">
              <w:t xml:space="preserve"> </w:t>
            </w:r>
            <w:bookmarkStart w:id="17" w:name="X_SPS_Reg_5B"/>
            <w:r w:rsidRPr="00DA2000">
              <w:rPr>
                <w:b/>
              </w:rPr>
              <w:t>Idioma(s)</w:t>
            </w:r>
            <w:bookmarkEnd w:id="17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8" w:name="sps5b"/>
            <w:r w:rsidRPr="00A834A1">
              <w:t>español</w:t>
            </w:r>
            <w:bookmarkEnd w:id="18"/>
            <w:r w:rsidR="00B52654" w:rsidRPr="00DA2000">
              <w:t>.</w:t>
            </w:r>
            <w:r w:rsidRPr="00DA2000">
              <w:t xml:space="preserve"> </w:t>
            </w:r>
            <w:bookmarkStart w:id="19" w:name="X_SPS_Reg_5C"/>
            <w:r w:rsidRPr="00DA2000">
              <w:rPr>
                <w:b/>
              </w:rPr>
              <w:t>Número de páginas</w:t>
            </w:r>
            <w:bookmarkEnd w:id="19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0" w:name="sps5c"/>
            <w:r w:rsidRPr="00A834A1">
              <w:t>5</w:t>
            </w:r>
            <w:bookmarkEnd w:id="20"/>
          </w:p>
        </w:tc>
      </w:tr>
      <w:tr w:rsidR="00BC52A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055E4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055E4" w:rsidP="00DA2000">
            <w:pPr>
              <w:spacing w:before="120" w:after="120"/>
            </w:pPr>
            <w:bookmarkStart w:id="21" w:name="X_SPS_Reg_6A"/>
            <w:r w:rsidRPr="00DA2000">
              <w:rPr>
                <w:b/>
              </w:rPr>
              <w:t>Descripción del contenido</w:t>
            </w:r>
            <w:bookmarkEnd w:id="21"/>
            <w:r w:rsidRPr="00DA2000">
              <w:rPr>
                <w:b/>
              </w:rPr>
              <w:t>:</w:t>
            </w:r>
            <w:r w:rsidRPr="00A834A1">
              <w:t xml:space="preserve"> Establecer las especificaciones que debe cumplir la mantequilla, que se ajusta a la definición que figura en el numeral 4 del presente reglamento técnico centroamericano. Asimismo, aplica a la mantequilla destinada al consumo humano directo o procesamiento ulterior en el territorio de los Estados Parte.</w:t>
            </w:r>
            <w:bookmarkStart w:id="22" w:name="sps6a"/>
            <w:bookmarkEnd w:id="22"/>
          </w:p>
        </w:tc>
      </w:tr>
      <w:tr w:rsidR="00BC52A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055E4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055E4" w:rsidP="00DA2000">
            <w:pPr>
              <w:spacing w:before="120" w:after="120"/>
            </w:pPr>
            <w:bookmarkStart w:id="23" w:name="X_SPS_Reg_7A"/>
            <w:r w:rsidRPr="00DA2000">
              <w:rPr>
                <w:b/>
              </w:rPr>
              <w:t>Objetivo y razón de ser</w:t>
            </w:r>
            <w:bookmarkEnd w:id="23"/>
            <w:r w:rsidRPr="00DA2000">
              <w:rPr>
                <w:b/>
              </w:rPr>
              <w:t>: [</w:t>
            </w:r>
            <w:bookmarkStart w:id="24" w:name="sps7a"/>
            <w:r w:rsidRPr="00DA2000">
              <w:rPr>
                <w:b/>
              </w:rPr>
              <w:t>X</w:t>
            </w:r>
            <w:bookmarkEnd w:id="24"/>
            <w:r w:rsidRPr="00DA2000">
              <w:rPr>
                <w:b/>
              </w:rPr>
              <w:t>] </w:t>
            </w:r>
            <w:bookmarkStart w:id="25" w:name="X_SPS_Reg_7B"/>
            <w:r w:rsidRPr="00DA2000">
              <w:rPr>
                <w:b/>
              </w:rPr>
              <w:t>inocuidad de los alimentos</w:t>
            </w:r>
            <w:bookmarkEnd w:id="25"/>
            <w:r w:rsidRPr="00DA2000">
              <w:rPr>
                <w:b/>
              </w:rPr>
              <w:t>, [ ]</w:t>
            </w:r>
            <w:bookmarkStart w:id="26" w:name="sps7b"/>
            <w:bookmarkEnd w:id="26"/>
            <w:r w:rsidRPr="00DA2000">
              <w:rPr>
                <w:b/>
              </w:rPr>
              <w:t> </w:t>
            </w:r>
            <w:bookmarkStart w:id="27" w:name="X_SPS_Reg_7C"/>
            <w:r w:rsidRPr="00DA2000">
              <w:rPr>
                <w:b/>
              </w:rPr>
              <w:t>sanidad animal</w:t>
            </w:r>
            <w:bookmarkEnd w:id="27"/>
            <w:r w:rsidRPr="00DA2000">
              <w:rPr>
                <w:b/>
              </w:rPr>
              <w:t>, [ ]</w:t>
            </w:r>
            <w:bookmarkStart w:id="28" w:name="sps7c"/>
            <w:bookmarkEnd w:id="28"/>
            <w:r w:rsidRPr="00DA2000">
              <w:rPr>
                <w:b/>
              </w:rPr>
              <w:t> </w:t>
            </w:r>
            <w:bookmarkStart w:id="29" w:name="X_SPS_Reg_7D"/>
            <w:r w:rsidRPr="00DA2000">
              <w:rPr>
                <w:b/>
              </w:rPr>
              <w:t>preservación de los vegetales</w:t>
            </w:r>
            <w:bookmarkEnd w:id="29"/>
            <w:r w:rsidRPr="00DA2000">
              <w:rPr>
                <w:b/>
              </w:rPr>
              <w:t>, [ ]</w:t>
            </w:r>
            <w:bookmarkStart w:id="30" w:name="sps7d"/>
            <w:bookmarkEnd w:id="30"/>
            <w:r w:rsidRPr="00DA2000">
              <w:rPr>
                <w:b/>
              </w:rPr>
              <w:t> </w:t>
            </w:r>
            <w:bookmarkStart w:id="31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1"/>
            <w:r w:rsidRPr="00DA2000">
              <w:rPr>
                <w:b/>
              </w:rPr>
              <w:t>, [ ]</w:t>
            </w:r>
            <w:bookmarkStart w:id="32" w:name="sps7e"/>
            <w:bookmarkEnd w:id="32"/>
            <w:r w:rsidRPr="00DA2000">
              <w:rPr>
                <w:b/>
              </w:rPr>
              <w:t> </w:t>
            </w:r>
            <w:bookmarkStart w:id="33" w:name="X_SPS_Reg_7F"/>
            <w:r w:rsidRPr="00DA2000">
              <w:rPr>
                <w:b/>
              </w:rPr>
              <w:t>protección del territorio contra otros daños causados por plagas</w:t>
            </w:r>
            <w:bookmarkEnd w:id="33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4" w:name="sps7f"/>
            <w:bookmarkEnd w:id="34"/>
          </w:p>
        </w:tc>
      </w:tr>
      <w:tr w:rsidR="00BC52A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055E4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055E4" w:rsidP="00DA2000">
            <w:pPr>
              <w:spacing w:before="120" w:after="120"/>
            </w:pPr>
            <w:bookmarkStart w:id="35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5"/>
            <w:r w:rsidRPr="00DA2000">
              <w:rPr>
                <w:b/>
              </w:rPr>
              <w:t xml:space="preserve">: </w:t>
            </w:r>
          </w:p>
          <w:p w:rsidR="00B91FF3" w:rsidRPr="00DA2000" w:rsidRDefault="006055E4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36" w:name="sps8a"/>
            <w:bookmarkEnd w:id="36"/>
            <w:r w:rsidRPr="00DA2000">
              <w:rPr>
                <w:b/>
              </w:rPr>
              <w:tab/>
            </w:r>
            <w:bookmarkStart w:id="37" w:name="X_SPS_Reg_8B"/>
            <w:r w:rsidRPr="00DA2000">
              <w:rPr>
                <w:b/>
              </w:rPr>
              <w:t xml:space="preserve">de la Comisión del Codex Alimentarius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bookmarkEnd w:id="37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38" w:name="sps8atext"/>
            <w:bookmarkEnd w:id="38"/>
          </w:p>
          <w:p w:rsidR="00B91FF3" w:rsidRPr="00DA2000" w:rsidRDefault="006055E4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39" w:name="sps8b"/>
            <w:bookmarkEnd w:id="39"/>
            <w:r w:rsidRPr="00DA2000">
              <w:rPr>
                <w:b/>
              </w:rPr>
              <w:tab/>
            </w:r>
            <w:bookmarkStart w:id="40" w:name="X_SPS_Reg_8C"/>
            <w:r w:rsidRPr="00DA2000">
              <w:rPr>
                <w:b/>
              </w:rPr>
              <w:t xml:space="preserve">de la Organización Mundial de Sanidad Animal (OIE)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40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1" w:name="sps8btext"/>
            <w:bookmarkEnd w:id="41"/>
          </w:p>
          <w:p w:rsidR="00B91FF3" w:rsidRPr="00DA2000" w:rsidRDefault="006055E4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2" w:name="sps8c"/>
            <w:bookmarkEnd w:id="42"/>
            <w:r w:rsidRPr="00DA2000">
              <w:rPr>
                <w:b/>
              </w:rPr>
              <w:tab/>
            </w:r>
            <w:bookmarkStart w:id="43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>(por ejemplo, número de NIMF)</w:t>
            </w:r>
            <w:bookmarkEnd w:id="43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4" w:name="sps8ctext"/>
            <w:bookmarkEnd w:id="44"/>
          </w:p>
          <w:p w:rsidR="00B91FF3" w:rsidRPr="00DA2000" w:rsidRDefault="006055E4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45" w:name="sps8d"/>
            <w:r w:rsidRPr="00DA2000">
              <w:rPr>
                <w:b/>
              </w:rPr>
              <w:t>X</w:t>
            </w:r>
            <w:bookmarkEnd w:id="45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6" w:name="X_SPS_Reg_8E"/>
            <w:r w:rsidRPr="00DA2000">
              <w:rPr>
                <w:b/>
              </w:rPr>
              <w:t>Ninguna</w:t>
            </w:r>
            <w:bookmarkEnd w:id="46"/>
          </w:p>
          <w:p w:rsidR="00B91FF3" w:rsidRPr="00DA2000" w:rsidRDefault="006055E4" w:rsidP="00DA2000">
            <w:pPr>
              <w:spacing w:after="120"/>
              <w:rPr>
                <w:b/>
              </w:rPr>
            </w:pPr>
            <w:bookmarkStart w:id="47" w:name="X_SPS_Reg_8F"/>
            <w:r w:rsidRPr="00DA2000">
              <w:rPr>
                <w:b/>
              </w:rPr>
              <w:t>¿Se ajusta la reglamentación que se propone a la norma internacional pertinente?</w:t>
            </w:r>
            <w:bookmarkEnd w:id="47"/>
          </w:p>
          <w:p w:rsidR="00B91FF3" w:rsidRPr="00DA2000" w:rsidRDefault="006055E4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 ]</w:t>
            </w:r>
            <w:bookmarkStart w:id="48" w:name="sps8ey"/>
            <w:bookmarkEnd w:id="48"/>
            <w:r w:rsidRPr="00DA2000">
              <w:rPr>
                <w:b/>
              </w:rPr>
              <w:t xml:space="preserve"> </w:t>
            </w:r>
            <w:bookmarkStart w:id="49" w:name="X_SPS_Reg_8G"/>
            <w:r w:rsidRPr="00DA2000">
              <w:rPr>
                <w:b/>
              </w:rPr>
              <w:t>Sí</w:t>
            </w:r>
            <w:bookmarkEnd w:id="49"/>
            <w:r w:rsidRPr="00DA2000">
              <w:rPr>
                <w:b/>
              </w:rPr>
              <w:t xml:space="preserve">   [ ]</w:t>
            </w:r>
            <w:bookmarkStart w:id="50" w:name="sps8en"/>
            <w:bookmarkEnd w:id="50"/>
            <w:r w:rsidRPr="00DA2000">
              <w:rPr>
                <w:b/>
              </w:rPr>
              <w:t xml:space="preserve"> </w:t>
            </w:r>
            <w:bookmarkStart w:id="51" w:name="X_SPS_Reg_8H"/>
            <w:r w:rsidRPr="00DA2000">
              <w:rPr>
                <w:b/>
              </w:rPr>
              <w:t>No</w:t>
            </w:r>
            <w:bookmarkEnd w:id="51"/>
          </w:p>
          <w:p w:rsidR="00B91FF3" w:rsidRPr="00DA2000" w:rsidRDefault="006055E4" w:rsidP="00DA2000">
            <w:pPr>
              <w:spacing w:after="120"/>
              <w:rPr>
                <w:b/>
              </w:rPr>
            </w:pPr>
            <w:bookmarkStart w:id="52" w:name="X_SPS_Reg_8I"/>
            <w:r w:rsidRPr="00DA2000">
              <w:rPr>
                <w:b/>
              </w:rPr>
              <w:t>En caso negativo, indíquese, cuando sea posible, en qué medida y por qué razón se aparta de la norma internacional</w:t>
            </w:r>
            <w:bookmarkEnd w:id="5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3" w:name="sps8e"/>
            <w:bookmarkEnd w:id="53"/>
          </w:p>
        </w:tc>
      </w:tr>
      <w:tr w:rsidR="00BC52A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055E4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055E4" w:rsidP="00DA2000">
            <w:pPr>
              <w:spacing w:before="120"/>
            </w:pPr>
            <w:bookmarkStart w:id="54" w:name="X_SPS_Reg_9A"/>
            <w:r w:rsidRPr="00DA2000">
              <w:rPr>
                <w:b/>
              </w:rPr>
              <w:t>Otros documentos pertinentes e idioma(s) en que están disponibles</w:t>
            </w:r>
            <w:bookmarkEnd w:id="54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:rsidR="00BC52AE" w:rsidRPr="00A834A1" w:rsidRDefault="006055E4" w:rsidP="00B00405">
            <w:pPr>
              <w:pStyle w:val="Prrafodelista"/>
              <w:numPr>
                <w:ilvl w:val="0"/>
                <w:numId w:val="17"/>
              </w:numPr>
              <w:spacing w:before="120"/>
              <w:ind w:left="437"/>
            </w:pPr>
            <w:r w:rsidRPr="00A834A1">
              <w:t>RTCA Uso de Términos Lecheros, en su versión vigente.</w:t>
            </w:r>
          </w:p>
          <w:p w:rsidR="00BC52AE" w:rsidRPr="00A834A1" w:rsidRDefault="006055E4" w:rsidP="00B00405">
            <w:pPr>
              <w:pStyle w:val="Prrafodelista"/>
              <w:numPr>
                <w:ilvl w:val="0"/>
                <w:numId w:val="17"/>
              </w:numPr>
              <w:spacing w:before="120"/>
              <w:ind w:left="437"/>
            </w:pPr>
            <w:r w:rsidRPr="00A834A1">
              <w:t>RTCA Alimentos. Criterios Microbiológicos para la inocuidad de Alimentos, en su versión vigente.</w:t>
            </w:r>
          </w:p>
          <w:p w:rsidR="00BC52AE" w:rsidRPr="00A834A1" w:rsidRDefault="006055E4" w:rsidP="00B00405">
            <w:pPr>
              <w:pStyle w:val="Prrafodelista"/>
              <w:numPr>
                <w:ilvl w:val="0"/>
                <w:numId w:val="17"/>
              </w:numPr>
              <w:spacing w:before="120"/>
              <w:ind w:left="437"/>
            </w:pPr>
            <w:r w:rsidRPr="00A834A1">
              <w:t>RTCA Etiquetado General de los Alimentos Previamente Envasados (Preenvasados), en su versión vigente.</w:t>
            </w:r>
          </w:p>
          <w:p w:rsidR="00BC52AE" w:rsidRPr="00A834A1" w:rsidRDefault="006055E4" w:rsidP="00B00405">
            <w:pPr>
              <w:pStyle w:val="Prrafodelista"/>
              <w:numPr>
                <w:ilvl w:val="0"/>
                <w:numId w:val="17"/>
              </w:numPr>
              <w:spacing w:before="120"/>
              <w:ind w:left="437"/>
            </w:pPr>
            <w:r w:rsidRPr="00A834A1">
              <w:t>RTCA Alimentos y Bebidas Procesadas. Aditivos Alimentarios, en su versión vigente.</w:t>
            </w:r>
          </w:p>
          <w:p w:rsidR="00BC52AE" w:rsidRPr="00A834A1" w:rsidRDefault="006055E4" w:rsidP="00B00405">
            <w:pPr>
              <w:pStyle w:val="Prrafodelista"/>
              <w:numPr>
                <w:ilvl w:val="0"/>
                <w:numId w:val="17"/>
              </w:numPr>
              <w:spacing w:before="120"/>
              <w:ind w:left="437"/>
            </w:pPr>
            <w:r w:rsidRPr="00A834A1">
              <w:t>RTCA Etiquetado Nutricional de Productos Alimenticios Preenvasados para Consumo Humano para la Población a partir de 3 Años de Edad, en su versión vigente.</w:t>
            </w:r>
          </w:p>
          <w:p w:rsidR="00BC52AE" w:rsidRPr="00A834A1" w:rsidRDefault="006055E4" w:rsidP="00B00405">
            <w:pPr>
              <w:pStyle w:val="Prrafodelista"/>
              <w:numPr>
                <w:ilvl w:val="0"/>
                <w:numId w:val="17"/>
              </w:numPr>
              <w:spacing w:before="120"/>
              <w:ind w:left="437"/>
            </w:pPr>
            <w:r w:rsidRPr="00A834A1">
              <w:t>RTCA Industria de Alimentos y Bebidas Procesados. Buenas Prácticas de Manufactura. Principios Generales, en su versión vigente.</w:t>
            </w:r>
          </w:p>
          <w:p w:rsidR="00BC52AE" w:rsidRPr="00A834A1" w:rsidRDefault="006055E4" w:rsidP="00B00405">
            <w:pPr>
              <w:pStyle w:val="Prrafodelista"/>
              <w:numPr>
                <w:ilvl w:val="0"/>
                <w:numId w:val="17"/>
              </w:numPr>
              <w:spacing w:before="120" w:after="120"/>
              <w:ind w:left="437"/>
            </w:pPr>
            <w:r w:rsidRPr="00A834A1">
              <w:t>CODEX STAN 234-1999, Métodos Recomendados de Muestreo y Análisis.</w:t>
            </w:r>
            <w:bookmarkStart w:id="55" w:name="sps9a"/>
            <w:bookmarkEnd w:id="55"/>
            <w:r w:rsidRPr="00A834A1">
              <w:t xml:space="preserve"> </w:t>
            </w:r>
            <w:bookmarkStart w:id="56" w:name="sps9b"/>
            <w:bookmarkEnd w:id="56"/>
          </w:p>
        </w:tc>
      </w:tr>
      <w:tr w:rsidR="00BC52A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055E4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055E4" w:rsidP="00DA2000">
            <w:pPr>
              <w:spacing w:before="120" w:after="120"/>
              <w:rPr>
                <w:bCs/>
              </w:rPr>
            </w:pPr>
            <w:bookmarkStart w:id="57" w:name="X_SPS_Reg_10A"/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bookmarkEnd w:id="57"/>
            <w:r w:rsidRPr="00DA2000">
              <w:rPr>
                <w:b/>
              </w:rPr>
              <w:t>:</w:t>
            </w:r>
            <w:r w:rsidRPr="00A834A1">
              <w:t xml:space="preserve"> Por determinar.</w:t>
            </w:r>
            <w:bookmarkStart w:id="58" w:name="sps10a"/>
            <w:bookmarkEnd w:id="58"/>
          </w:p>
          <w:p w:rsidR="00B91FF3" w:rsidRPr="00DA2000" w:rsidRDefault="006055E4" w:rsidP="00DA2000">
            <w:pPr>
              <w:spacing w:after="120"/>
            </w:pPr>
            <w:bookmarkStart w:id="59" w:name="X_SPS_Reg_10B"/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bookmarkEnd w:id="59"/>
            <w:r w:rsidRPr="00DA2000">
              <w:rPr>
                <w:b/>
              </w:rPr>
              <w:t>:</w:t>
            </w:r>
            <w:r w:rsidRPr="00A834A1">
              <w:rPr>
                <w:bCs/>
              </w:rPr>
              <w:t xml:space="preserve"> Por determinar.</w:t>
            </w:r>
            <w:bookmarkStart w:id="60" w:name="sps10bisa"/>
            <w:bookmarkEnd w:id="60"/>
          </w:p>
        </w:tc>
      </w:tr>
      <w:tr w:rsidR="00BC52A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055E4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055E4" w:rsidP="00DA2000">
            <w:pPr>
              <w:spacing w:before="120" w:after="120"/>
              <w:rPr>
                <w:bCs/>
              </w:rPr>
            </w:pPr>
            <w:bookmarkStart w:id="61" w:name="X_SPS_Reg_11A"/>
            <w:r w:rsidRPr="00DA2000">
              <w:rPr>
                <w:b/>
              </w:rPr>
              <w:t>Fecha propuesta de entrada en vigor</w:t>
            </w:r>
            <w:bookmarkEnd w:id="61"/>
            <w:r w:rsidRPr="00DA2000">
              <w:rPr>
                <w:b/>
              </w:rPr>
              <w:t>: [ ]</w:t>
            </w:r>
            <w:bookmarkStart w:id="62" w:name="sps11c"/>
            <w:bookmarkEnd w:id="62"/>
            <w:r w:rsidRPr="00DA2000">
              <w:rPr>
                <w:b/>
              </w:rPr>
              <w:t> </w:t>
            </w:r>
            <w:bookmarkStart w:id="63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3"/>
            <w:r w:rsidRPr="00DA2000">
              <w:rPr>
                <w:b/>
              </w:rPr>
              <w:t>:</w:t>
            </w:r>
            <w:r w:rsidRPr="00A834A1">
              <w:t xml:space="preserve"> Por determinar.</w:t>
            </w:r>
            <w:bookmarkStart w:id="64" w:name="sps11a"/>
            <w:bookmarkEnd w:id="64"/>
          </w:p>
          <w:p w:rsidR="00B91FF3" w:rsidRPr="00DA2000" w:rsidRDefault="006055E4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65" w:name="sps11e"/>
            <w:bookmarkEnd w:id="65"/>
            <w:r w:rsidRPr="00DA2000">
              <w:rPr>
                <w:b/>
              </w:rPr>
              <w:tab/>
            </w:r>
            <w:bookmarkStart w:id="66" w:name="X_SPS_Reg_11C"/>
            <w:r w:rsidRPr="00DA2000">
              <w:rPr>
                <w:b/>
              </w:rPr>
              <w:t>Medida de facilitación del comercio</w:t>
            </w:r>
            <w:bookmarkEnd w:id="66"/>
            <w:r w:rsidRPr="00A834A1">
              <w:t xml:space="preserve"> </w:t>
            </w:r>
            <w:bookmarkStart w:id="67" w:name="sps11ebis"/>
            <w:bookmarkEnd w:id="67"/>
          </w:p>
        </w:tc>
      </w:tr>
      <w:tr w:rsidR="00BC52A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055E4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055E4" w:rsidP="00DA2000">
            <w:pPr>
              <w:spacing w:before="120" w:after="120"/>
            </w:pPr>
            <w:bookmarkStart w:id="68" w:name="X_SPS_Reg_12A"/>
            <w:r w:rsidRPr="00DA2000">
              <w:rPr>
                <w:b/>
              </w:rPr>
              <w:t>Fecha límite para la presentación de observaciones</w:t>
            </w:r>
            <w:bookmarkEnd w:id="68"/>
            <w:r w:rsidRPr="00DA2000">
              <w:rPr>
                <w:b/>
              </w:rPr>
              <w:t>: [</w:t>
            </w:r>
            <w:bookmarkStart w:id="69" w:name="sps12e"/>
            <w:r w:rsidRPr="00DA2000">
              <w:rPr>
                <w:b/>
              </w:rPr>
              <w:t>X</w:t>
            </w:r>
            <w:bookmarkEnd w:id="69"/>
            <w:r w:rsidRPr="00DA2000">
              <w:rPr>
                <w:b/>
              </w:rPr>
              <w:t>] </w:t>
            </w:r>
            <w:bookmarkStart w:id="70" w:name="X_SPS_Reg_12B"/>
            <w:r w:rsidRPr="00DA2000">
              <w:rPr>
                <w:b/>
              </w:rPr>
              <w:t xml:space="preserve">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bookmarkEnd w:id="7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1" w:name="sps12a"/>
            <w:r w:rsidRPr="00A834A1">
              <w:t>10 de octubre de 2020</w:t>
            </w:r>
            <w:bookmarkEnd w:id="71"/>
          </w:p>
          <w:p w:rsidR="00B91FF3" w:rsidRPr="00DA2000" w:rsidRDefault="006055E4" w:rsidP="00DA2000">
            <w:pPr>
              <w:keepNext/>
              <w:spacing w:after="120"/>
            </w:pPr>
            <w:bookmarkStart w:id="72" w:name="X_SPS_Reg_12C"/>
            <w:r w:rsidRPr="00DA2000">
              <w:rPr>
                <w:b/>
              </w:rPr>
              <w:t>Organismo o autoridad encargado de tramitar las observaciones</w:t>
            </w:r>
            <w:bookmarkEnd w:id="72"/>
            <w:r w:rsidRPr="00DA2000">
              <w:rPr>
                <w:b/>
              </w:rPr>
              <w:t>: [</w:t>
            </w:r>
            <w:bookmarkStart w:id="73" w:name="sps12b"/>
            <w:r w:rsidRPr="00DA2000">
              <w:rPr>
                <w:b/>
              </w:rPr>
              <w:t>X</w:t>
            </w:r>
            <w:bookmarkEnd w:id="73"/>
            <w:r w:rsidRPr="00DA2000">
              <w:rPr>
                <w:b/>
              </w:rPr>
              <w:t>] </w:t>
            </w:r>
            <w:bookmarkStart w:id="74" w:name="X_SPS_Reg_12D"/>
            <w:r w:rsidRPr="00DA2000">
              <w:rPr>
                <w:b/>
              </w:rPr>
              <w:t>Organismo nacional encargado de la notificación</w:t>
            </w:r>
            <w:bookmarkEnd w:id="74"/>
            <w:r w:rsidRPr="00DA2000">
              <w:rPr>
                <w:b/>
              </w:rPr>
              <w:t>, [ ]</w:t>
            </w:r>
            <w:bookmarkStart w:id="75" w:name="sps12c"/>
            <w:bookmarkEnd w:id="75"/>
            <w:r w:rsidRPr="00DA2000">
              <w:rPr>
                <w:b/>
              </w:rPr>
              <w:t> </w:t>
            </w:r>
            <w:bookmarkStart w:id="76" w:name="X_SPS_Reg_12E"/>
            <w:r w:rsidRPr="00DA2000">
              <w:rPr>
                <w:b/>
              </w:rPr>
              <w:t>Servicio nacional de información</w:t>
            </w:r>
            <w:bookmarkEnd w:id="76"/>
            <w:r w:rsidRPr="00DA2000">
              <w:rPr>
                <w:b/>
              </w:rPr>
              <w:t xml:space="preserve">. </w:t>
            </w:r>
            <w:bookmarkStart w:id="77" w:name="X_SPS_Reg_12F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77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8" w:name="sps12d"/>
            <w:bookmarkEnd w:id="78"/>
          </w:p>
        </w:tc>
      </w:tr>
      <w:tr w:rsidR="00BC52AE" w:rsidRPr="00B00405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055E4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6055E4" w:rsidP="000D29D0">
            <w:pPr>
              <w:keepNext/>
              <w:keepLines/>
              <w:spacing w:before="120" w:after="120"/>
            </w:pPr>
            <w:bookmarkStart w:id="79" w:name="X_SPS_Reg_13A"/>
            <w:r w:rsidRPr="00DA2000">
              <w:rPr>
                <w:b/>
              </w:rPr>
              <w:t>Texto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disponible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en</w:t>
            </w:r>
            <w:bookmarkEnd w:id="79"/>
            <w:r w:rsidRPr="00DA2000">
              <w:rPr>
                <w:b/>
              </w:rPr>
              <w:t>: [</w:t>
            </w:r>
            <w:bookmarkStart w:id="80" w:name="sps13a"/>
            <w:r w:rsidRPr="00DA2000">
              <w:rPr>
                <w:b/>
              </w:rPr>
              <w:t>X</w:t>
            </w:r>
            <w:bookmarkEnd w:id="80"/>
            <w:r w:rsidRPr="00DA2000">
              <w:rPr>
                <w:b/>
              </w:rPr>
              <w:t>] </w:t>
            </w:r>
            <w:bookmarkStart w:id="81" w:name="X_SPS_Reg_13B"/>
            <w:r w:rsidRPr="00DA2000">
              <w:rPr>
                <w:b/>
              </w:rPr>
              <w:t>Organismo nacional encargado de la notificación</w:t>
            </w:r>
            <w:bookmarkEnd w:id="81"/>
            <w:r w:rsidRPr="00DA2000">
              <w:rPr>
                <w:b/>
              </w:rPr>
              <w:t>, [</w:t>
            </w:r>
            <w:bookmarkStart w:id="82" w:name="sps13b"/>
            <w:r w:rsidRPr="00DA2000">
              <w:rPr>
                <w:b/>
              </w:rPr>
              <w:t>X</w:t>
            </w:r>
            <w:bookmarkEnd w:id="82"/>
            <w:r w:rsidRPr="00DA2000">
              <w:rPr>
                <w:b/>
              </w:rPr>
              <w:t>] </w:t>
            </w:r>
            <w:bookmarkStart w:id="83" w:name="X_SPS_Reg_13C"/>
            <w:r w:rsidRPr="00DA2000">
              <w:rPr>
                <w:b/>
              </w:rPr>
              <w:t>Servicio nacional de información</w:t>
            </w:r>
            <w:bookmarkEnd w:id="83"/>
            <w:r w:rsidRPr="00DA2000">
              <w:rPr>
                <w:b/>
              </w:rPr>
              <w:t xml:space="preserve">. </w:t>
            </w:r>
            <w:bookmarkStart w:id="84" w:name="X_SPS_Reg_13D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84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:rsidR="00BC52AE" w:rsidRPr="00A834A1" w:rsidRDefault="006055E4" w:rsidP="000D29D0">
            <w:pPr>
              <w:keepNext/>
              <w:keepLines/>
            </w:pPr>
            <w:r w:rsidRPr="00A834A1">
              <w:t>Agencia de Regulación Sanitaria (ARSA)</w:t>
            </w:r>
          </w:p>
          <w:p w:rsidR="00BC52AE" w:rsidRPr="00A834A1" w:rsidRDefault="006055E4" w:rsidP="000D29D0">
            <w:pPr>
              <w:keepNext/>
              <w:keepLines/>
            </w:pPr>
            <w:r w:rsidRPr="00A834A1">
              <w:t>Dirección de Alimentos y Bebidas</w:t>
            </w:r>
          </w:p>
          <w:p w:rsidR="00BC52AE" w:rsidRPr="00A834A1" w:rsidRDefault="006055E4" w:rsidP="000D29D0">
            <w:pPr>
              <w:keepNext/>
              <w:keepLines/>
            </w:pPr>
            <w:r w:rsidRPr="00A834A1">
              <w:t>Calle Los Alcaldes, Frente al City Mall</w:t>
            </w:r>
          </w:p>
          <w:p w:rsidR="00BC52AE" w:rsidRPr="00A834A1" w:rsidRDefault="006055E4" w:rsidP="000D29D0">
            <w:pPr>
              <w:keepNext/>
              <w:keepLines/>
            </w:pPr>
            <w:r w:rsidRPr="00A834A1">
              <w:t xml:space="preserve">Correo Electrónico: </w:t>
            </w:r>
            <w:hyperlink r:id="rId7" w:history="1">
              <w:r w:rsidR="00B00405" w:rsidRPr="000306E5">
                <w:rPr>
                  <w:rStyle w:val="Hipervnculo"/>
                </w:rPr>
                <w:t>consultapublica@arsa.gob.hn</w:t>
              </w:r>
            </w:hyperlink>
            <w:r w:rsidR="00B00405">
              <w:t xml:space="preserve"> </w:t>
            </w:r>
          </w:p>
          <w:p w:rsidR="00BC52AE" w:rsidRPr="00B00405" w:rsidRDefault="006055E4" w:rsidP="00B00405">
            <w:pPr>
              <w:keepNext/>
              <w:keepLines/>
              <w:spacing w:after="120"/>
              <w:rPr>
                <w:lang w:val="en-GB"/>
              </w:rPr>
            </w:pPr>
            <w:r w:rsidRPr="00B00405">
              <w:rPr>
                <w:lang w:val="en-GB"/>
              </w:rPr>
              <w:t xml:space="preserve">Sitio Web: </w:t>
            </w:r>
            <w:hyperlink r:id="rId8" w:tgtFrame="_blank" w:history="1">
              <w:r w:rsidRPr="00B00405">
                <w:rPr>
                  <w:color w:val="0000FF"/>
                  <w:u w:val="single"/>
                  <w:lang w:val="en-GB"/>
                </w:rPr>
                <w:t>http://www.arsa.gob.hn</w:t>
              </w:r>
            </w:hyperlink>
          </w:p>
          <w:p w:rsidR="00BC52AE" w:rsidRPr="00A834A1" w:rsidRDefault="006055E4" w:rsidP="000D29D0">
            <w:pPr>
              <w:keepNext/>
              <w:keepLines/>
            </w:pPr>
            <w:r w:rsidRPr="00A834A1">
              <w:t>Secretaría de Desarrollo Económico</w:t>
            </w:r>
          </w:p>
          <w:p w:rsidR="00BC52AE" w:rsidRPr="00A834A1" w:rsidRDefault="006055E4" w:rsidP="000D29D0">
            <w:pPr>
              <w:keepNext/>
              <w:keepLines/>
            </w:pPr>
            <w:r w:rsidRPr="00A834A1">
              <w:t>Dirección General de Integración Económica y Política Comercial</w:t>
            </w:r>
          </w:p>
          <w:p w:rsidR="00BC52AE" w:rsidRPr="00A834A1" w:rsidRDefault="006055E4" w:rsidP="000D29D0">
            <w:pPr>
              <w:keepNext/>
              <w:keepLines/>
            </w:pPr>
            <w:r w:rsidRPr="00A834A1">
              <w:t>Boulevard José Cecilio del Valle</w:t>
            </w:r>
          </w:p>
          <w:p w:rsidR="00BC52AE" w:rsidRPr="00A834A1" w:rsidRDefault="006055E4" w:rsidP="000D29D0">
            <w:pPr>
              <w:keepNext/>
              <w:keepLines/>
            </w:pPr>
            <w:r w:rsidRPr="00A834A1">
              <w:t>Edificio San José, 3er piso</w:t>
            </w:r>
          </w:p>
          <w:p w:rsidR="00BC52AE" w:rsidRPr="00A834A1" w:rsidRDefault="006055E4" w:rsidP="000D29D0">
            <w:pPr>
              <w:keepNext/>
              <w:keepLines/>
            </w:pPr>
            <w:r w:rsidRPr="00A834A1">
              <w:t>Telefax: +(504) 2235 8383 / 2235-5047</w:t>
            </w:r>
          </w:p>
          <w:p w:rsidR="00BC52AE" w:rsidRPr="00A834A1" w:rsidRDefault="006055E4" w:rsidP="000D29D0">
            <w:pPr>
              <w:keepNext/>
              <w:keepLines/>
            </w:pPr>
            <w:r w:rsidRPr="00A834A1">
              <w:t xml:space="preserve">Correo Electrónico: </w:t>
            </w:r>
            <w:hyperlink r:id="rId9" w:history="1">
              <w:r w:rsidR="00B00405" w:rsidRPr="000306E5">
                <w:rPr>
                  <w:rStyle w:val="Hipervnculo"/>
                </w:rPr>
                <w:t>gsalinas_sic@yahoo.com</w:t>
              </w:r>
            </w:hyperlink>
            <w:r w:rsidR="00B00405">
              <w:t xml:space="preserve"> </w:t>
            </w:r>
          </w:p>
          <w:p w:rsidR="00BC52AE" w:rsidRPr="00B00405" w:rsidRDefault="00A40536" w:rsidP="00B00405">
            <w:pPr>
              <w:keepNext/>
              <w:keepLines/>
              <w:spacing w:after="120"/>
              <w:ind w:firstLine="1855"/>
              <w:rPr>
                <w:lang w:val="en-GB"/>
              </w:rPr>
            </w:pPr>
            <w:hyperlink r:id="rId10" w:history="1">
              <w:r w:rsidR="00B00405" w:rsidRPr="000306E5">
                <w:rPr>
                  <w:rStyle w:val="Hipervnculo"/>
                  <w:lang w:val="en-GB"/>
                </w:rPr>
                <w:t>wenrodsar@gmail.com</w:t>
              </w:r>
            </w:hyperlink>
            <w:r w:rsidR="00B00405">
              <w:rPr>
                <w:lang w:val="en-GB"/>
              </w:rPr>
              <w:t xml:space="preserve"> </w:t>
            </w:r>
          </w:p>
          <w:p w:rsidR="006055E4" w:rsidRDefault="006055E4" w:rsidP="006055E4">
            <w:pPr>
              <w:keepNext/>
              <w:keepLines/>
              <w:rPr>
                <w:lang w:val="en-GB"/>
              </w:rPr>
            </w:pPr>
            <w:r w:rsidRPr="00B00405">
              <w:rPr>
                <w:lang w:val="en-GB"/>
              </w:rPr>
              <w:t>Sitio Web:</w:t>
            </w:r>
          </w:p>
          <w:p w:rsidR="00BC52AE" w:rsidRPr="00B00405" w:rsidRDefault="00A40536" w:rsidP="006055E4">
            <w:pPr>
              <w:keepNext/>
              <w:keepLines/>
              <w:spacing w:after="120"/>
              <w:rPr>
                <w:lang w:val="en-GB"/>
              </w:rPr>
            </w:pPr>
            <w:hyperlink r:id="rId11" w:history="1">
              <w:r w:rsidR="006055E4" w:rsidRPr="000306E5">
                <w:rPr>
                  <w:rStyle w:val="Hipervnculo"/>
                  <w:lang w:val="en-GB"/>
                </w:rPr>
                <w:t>https://sde.gob.hn/wp-content/uploads/2020/07/RTCA-Mantequilla.-Especificaciones-CPI-final.pdf</w:t>
              </w:r>
            </w:hyperlink>
            <w:bookmarkStart w:id="85" w:name="sps13c"/>
            <w:bookmarkEnd w:id="85"/>
          </w:p>
        </w:tc>
      </w:tr>
    </w:tbl>
    <w:p w:rsidR="00337700" w:rsidRPr="00B00405" w:rsidRDefault="00337700" w:rsidP="00DA2000">
      <w:pPr>
        <w:rPr>
          <w:lang w:val="en-GB"/>
        </w:rPr>
      </w:pPr>
    </w:p>
    <w:sectPr w:rsidR="00337700" w:rsidRPr="00B00405" w:rsidSect="00B004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EF3" w:rsidRDefault="006055E4">
      <w:r>
        <w:separator/>
      </w:r>
    </w:p>
  </w:endnote>
  <w:endnote w:type="continuationSeparator" w:id="0">
    <w:p w:rsidR="00735EF3" w:rsidRDefault="0060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B00405" w:rsidRDefault="00B00405" w:rsidP="00B00405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B00405" w:rsidRDefault="00B00405" w:rsidP="00B00405">
    <w:pPr>
      <w:pStyle w:val="Piedep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A2000" w:rsidRDefault="006055E4" w:rsidP="00594227">
    <w:pPr>
      <w:pStyle w:val="Piedepgina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EF3" w:rsidRDefault="006055E4">
      <w:r>
        <w:separator/>
      </w:r>
    </w:p>
  </w:footnote>
  <w:footnote w:type="continuationSeparator" w:id="0">
    <w:p w:rsidR="00735EF3" w:rsidRDefault="00605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405" w:rsidRPr="00B00405" w:rsidRDefault="00B00405" w:rsidP="00B00405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0405">
      <w:t>G/SPS/N/HND/61</w:t>
    </w:r>
  </w:p>
  <w:p w:rsidR="00B00405" w:rsidRPr="00B00405" w:rsidRDefault="00B00405" w:rsidP="00B00405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00405" w:rsidRPr="00B00405" w:rsidRDefault="00B00405" w:rsidP="00B00405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0405">
      <w:t xml:space="preserve">- </w:t>
    </w:r>
    <w:r w:rsidRPr="00B00405">
      <w:fldChar w:fldCharType="begin"/>
    </w:r>
    <w:r w:rsidRPr="00B00405">
      <w:instrText xml:space="preserve"> PAGE </w:instrText>
    </w:r>
    <w:r w:rsidRPr="00B00405">
      <w:fldChar w:fldCharType="separate"/>
    </w:r>
    <w:r w:rsidRPr="00B00405">
      <w:rPr>
        <w:noProof/>
      </w:rPr>
      <w:t>2</w:t>
    </w:r>
    <w:r w:rsidRPr="00B00405">
      <w:fldChar w:fldCharType="end"/>
    </w:r>
    <w:r w:rsidRPr="00B00405">
      <w:t xml:space="preserve"> -</w:t>
    </w:r>
  </w:p>
  <w:p w:rsidR="00B91FF3" w:rsidRPr="00B00405" w:rsidRDefault="00B91FF3" w:rsidP="00B00405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405" w:rsidRPr="00B00405" w:rsidRDefault="00B00405" w:rsidP="00B00405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0405">
      <w:t>G/SPS/N/HND/61</w:t>
    </w:r>
  </w:p>
  <w:p w:rsidR="00B00405" w:rsidRPr="00B00405" w:rsidRDefault="00B00405" w:rsidP="00B00405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00405" w:rsidRPr="00B00405" w:rsidRDefault="00B00405" w:rsidP="00B00405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0405">
      <w:t xml:space="preserve">- </w:t>
    </w:r>
    <w:r w:rsidRPr="00B00405">
      <w:fldChar w:fldCharType="begin"/>
    </w:r>
    <w:r w:rsidRPr="00B00405">
      <w:instrText xml:space="preserve"> PAGE </w:instrText>
    </w:r>
    <w:r w:rsidRPr="00B00405">
      <w:fldChar w:fldCharType="separate"/>
    </w:r>
    <w:r w:rsidRPr="00B00405">
      <w:rPr>
        <w:noProof/>
      </w:rPr>
      <w:t>2</w:t>
    </w:r>
    <w:r w:rsidRPr="00B00405">
      <w:fldChar w:fldCharType="end"/>
    </w:r>
    <w:r w:rsidRPr="00B00405">
      <w:t xml:space="preserve"> -</w:t>
    </w:r>
  </w:p>
  <w:p w:rsidR="00DD65B2" w:rsidRPr="00B00405" w:rsidRDefault="00DD65B2" w:rsidP="00B00405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BC52AE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6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B00405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6"/>
    <w:tr w:rsidR="00BC52AE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5A0AE9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919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19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BC52AE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00405" w:rsidRDefault="00B00405" w:rsidP="00043017">
          <w:pPr>
            <w:jc w:val="right"/>
            <w:rPr>
              <w:b/>
              <w:szCs w:val="18"/>
            </w:rPr>
          </w:pPr>
          <w:bookmarkStart w:id="87" w:name="bmkSymbols"/>
          <w:r>
            <w:rPr>
              <w:b/>
              <w:szCs w:val="18"/>
            </w:rPr>
            <w:t>G/SPS/N/HND/61</w:t>
          </w:r>
        </w:p>
        <w:bookmarkEnd w:id="87"/>
        <w:p w:rsidR="00043017" w:rsidRPr="00B91FF3" w:rsidRDefault="00043017" w:rsidP="00043017">
          <w:pPr>
            <w:jc w:val="right"/>
            <w:rPr>
              <w:b/>
              <w:szCs w:val="18"/>
            </w:rPr>
          </w:pPr>
        </w:p>
      </w:tc>
    </w:tr>
    <w:tr w:rsidR="00BC52AE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6055E4" w:rsidP="005D4F0E">
          <w:pPr>
            <w:jc w:val="right"/>
            <w:rPr>
              <w:szCs w:val="18"/>
            </w:rPr>
          </w:pPr>
          <w:bookmarkStart w:id="88" w:name="spsDateDistribution"/>
          <w:r w:rsidRPr="00B91FF3">
            <w:rPr>
              <w:szCs w:val="18"/>
            </w:rPr>
            <w:t>11 de agosto de 2020</w:t>
          </w:r>
          <w:bookmarkStart w:id="89" w:name="bmkDate"/>
          <w:bookmarkEnd w:id="88"/>
          <w:bookmarkEnd w:id="89"/>
        </w:p>
      </w:tc>
    </w:tr>
    <w:tr w:rsidR="00BC52AE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6055E4">
          <w:pPr>
            <w:jc w:val="left"/>
            <w:rPr>
              <w:b/>
              <w:szCs w:val="18"/>
            </w:rPr>
          </w:pPr>
          <w:bookmarkStart w:id="90" w:name="bmkSerial"/>
          <w:r w:rsidRPr="00DA2000">
            <w:rPr>
              <w:color w:val="FF0000"/>
              <w:szCs w:val="18"/>
            </w:rPr>
            <w:t>(</w:t>
          </w:r>
          <w:bookmarkStart w:id="91" w:name="spsSerialNumber"/>
          <w:bookmarkEnd w:id="91"/>
          <w:r w:rsidR="00F07387">
            <w:rPr>
              <w:color w:val="FF0000"/>
              <w:szCs w:val="18"/>
            </w:rPr>
            <w:t>20-</w:t>
          </w:r>
          <w:r w:rsidR="00A40536">
            <w:rPr>
              <w:color w:val="FF0000"/>
              <w:szCs w:val="18"/>
            </w:rPr>
            <w:t>5491</w:t>
          </w:r>
          <w:bookmarkStart w:id="92" w:name="_GoBack"/>
          <w:bookmarkEnd w:id="92"/>
          <w:r w:rsidRPr="00DA2000">
            <w:rPr>
              <w:color w:val="FF0000"/>
              <w:szCs w:val="18"/>
            </w:rPr>
            <w:t>)</w:t>
          </w:r>
          <w:bookmarkEnd w:id="90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6055E4" w:rsidP="005D4F0E">
          <w:pPr>
            <w:jc w:val="right"/>
            <w:rPr>
              <w:szCs w:val="18"/>
            </w:rPr>
          </w:pPr>
          <w:bookmarkStart w:id="93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93"/>
        </w:p>
      </w:tc>
    </w:tr>
    <w:tr w:rsidR="00BC52AE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B00405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 Medidas Sanitarias y Fitosanitarias</w:t>
          </w:r>
          <w:bookmarkEnd w:id="94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B00405" w:rsidP="002C7141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español</w:t>
          </w:r>
          <w:bookmarkEnd w:id="95"/>
        </w:p>
      </w:tc>
    </w:tr>
  </w:tbl>
  <w:p w:rsidR="00DD65B2" w:rsidRPr="00DA2000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9C5149"/>
    <w:multiLevelType w:val="hybridMultilevel"/>
    <w:tmpl w:val="6324E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 w15:restartNumberingAfterBreak="0">
    <w:nsid w:val="294046BB"/>
    <w:multiLevelType w:val="hybridMultilevel"/>
    <w:tmpl w:val="F8C2E7A8"/>
    <w:lvl w:ilvl="0" w:tplc="105628E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2D127932"/>
    <w:numStyleLink w:val="LegalHeadings"/>
  </w:abstractNum>
  <w:abstractNum w:abstractNumId="15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1736B77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4C46B6E" w:tentative="1">
      <w:start w:val="1"/>
      <w:numFmt w:val="lowerLetter"/>
      <w:lvlText w:val="%2."/>
      <w:lvlJc w:val="left"/>
      <w:pPr>
        <w:ind w:left="1080" w:hanging="360"/>
      </w:pPr>
    </w:lvl>
    <w:lvl w:ilvl="2" w:tplc="FB5826A4" w:tentative="1">
      <w:start w:val="1"/>
      <w:numFmt w:val="lowerRoman"/>
      <w:lvlText w:val="%3."/>
      <w:lvlJc w:val="right"/>
      <w:pPr>
        <w:ind w:left="1800" w:hanging="180"/>
      </w:pPr>
    </w:lvl>
    <w:lvl w:ilvl="3" w:tplc="E624A604" w:tentative="1">
      <w:start w:val="1"/>
      <w:numFmt w:val="decimal"/>
      <w:lvlText w:val="%4."/>
      <w:lvlJc w:val="left"/>
      <w:pPr>
        <w:ind w:left="2520" w:hanging="360"/>
      </w:pPr>
    </w:lvl>
    <w:lvl w:ilvl="4" w:tplc="87B2346A" w:tentative="1">
      <w:start w:val="1"/>
      <w:numFmt w:val="lowerLetter"/>
      <w:lvlText w:val="%5."/>
      <w:lvlJc w:val="left"/>
      <w:pPr>
        <w:ind w:left="3240" w:hanging="360"/>
      </w:pPr>
    </w:lvl>
    <w:lvl w:ilvl="5" w:tplc="54EC43FC" w:tentative="1">
      <w:start w:val="1"/>
      <w:numFmt w:val="lowerRoman"/>
      <w:lvlText w:val="%6."/>
      <w:lvlJc w:val="right"/>
      <w:pPr>
        <w:ind w:left="3960" w:hanging="180"/>
      </w:pPr>
    </w:lvl>
    <w:lvl w:ilvl="6" w:tplc="AE22C0B2" w:tentative="1">
      <w:start w:val="1"/>
      <w:numFmt w:val="decimal"/>
      <w:lvlText w:val="%7."/>
      <w:lvlJc w:val="left"/>
      <w:pPr>
        <w:ind w:left="4680" w:hanging="360"/>
      </w:pPr>
    </w:lvl>
    <w:lvl w:ilvl="7" w:tplc="EF4CD586" w:tentative="1">
      <w:start w:val="1"/>
      <w:numFmt w:val="lowerLetter"/>
      <w:lvlText w:val="%8."/>
      <w:lvlJc w:val="left"/>
      <w:pPr>
        <w:ind w:left="5400" w:hanging="360"/>
      </w:pPr>
    </w:lvl>
    <w:lvl w:ilvl="8" w:tplc="04625CE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6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0AE9"/>
    <w:rsid w:val="005A6C87"/>
    <w:rsid w:val="005A76AB"/>
    <w:rsid w:val="005B571A"/>
    <w:rsid w:val="005C6D4E"/>
    <w:rsid w:val="005D21E5"/>
    <w:rsid w:val="005D4F0E"/>
    <w:rsid w:val="005E14C9"/>
    <w:rsid w:val="006055E4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35EF3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0536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0405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C52AE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07387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13BE8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tulo5Car">
    <w:name w:val="Título 5 Car"/>
    <w:link w:val="Ttulo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tulo2Car">
    <w:name w:val="Título 2 Car"/>
    <w:link w:val="Ttulo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link w:val="Ttulo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tulo4Car">
    <w:name w:val="Título 4 Car"/>
    <w:link w:val="Ttulo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tulo6Car">
    <w:name w:val="Título 6 Car"/>
    <w:link w:val="Ttulo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7Car">
    <w:name w:val="Título 7 Car"/>
    <w:link w:val="Ttulo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8Car">
    <w:name w:val="Título 8 Car"/>
    <w:link w:val="Ttulo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tulo9Car">
    <w:name w:val="Título 9 Car"/>
    <w:link w:val="Ttulo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Descripci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DA2000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Textonotaalfinal">
    <w:name w:val="endnote text"/>
    <w:basedOn w:val="Textonotapie"/>
    <w:link w:val="TextonotaalfinalCar"/>
    <w:uiPriority w:val="49"/>
    <w:rsid w:val="00DA2000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Piedepgina">
    <w:name w:val="footer"/>
    <w:basedOn w:val="Normal"/>
    <w:link w:val="PiedepginaC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Textonotapie"/>
    <w:uiPriority w:val="5"/>
    <w:rsid w:val="00DA2000"/>
    <w:pPr>
      <w:ind w:left="567" w:right="567" w:firstLine="0"/>
    </w:pPr>
  </w:style>
  <w:style w:type="character" w:styleId="Refdenotaalpie">
    <w:name w:val="footnote reference"/>
    <w:uiPriority w:val="5"/>
    <w:rsid w:val="00DA2000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aconvietas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rrafodelista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extoconsangra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tulo">
    <w:name w:val="Title"/>
    <w:basedOn w:val="Normal"/>
    <w:next w:val="Normal"/>
    <w:link w:val="TtuloC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Encabezadodelista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DA2000"/>
  </w:style>
  <w:style w:type="paragraph" w:styleId="Textodebloque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A2000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Ttulodellibro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DA2000"/>
    <w:pPr>
      <w:ind w:left="4252"/>
    </w:pPr>
  </w:style>
  <w:style w:type="character" w:customStyle="1" w:styleId="CierreCar">
    <w:name w:val="Cierre Car"/>
    <w:link w:val="Cier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Refdecomentario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DA200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DA2000"/>
    <w:rPr>
      <w:rFonts w:ascii="Verdana" w:hAnsi="Verdana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DA200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DA2000"/>
    <w:rPr>
      <w:rFonts w:ascii="Verdana" w:hAnsi="Verdana"/>
      <w:b/>
      <w:bCs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DA2000"/>
  </w:style>
  <w:style w:type="character" w:customStyle="1" w:styleId="FechaCar">
    <w:name w:val="Fecha Car"/>
    <w:link w:val="Fecha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DA2000"/>
  </w:style>
  <w:style w:type="character" w:customStyle="1" w:styleId="FirmadecorreoelectrnicoCar">
    <w:name w:val="Firma de correo electrónico Car"/>
    <w:link w:val="Firmadecorreoelectrnico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nfasis">
    <w:name w:val="Emphasis"/>
    <w:uiPriority w:val="99"/>
    <w:semiHidden/>
    <w:qFormat/>
    <w:rsid w:val="00DA2000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AcrnimoHTML">
    <w:name w:val="HTML Acronym"/>
    <w:uiPriority w:val="99"/>
    <w:semiHidden/>
    <w:unhideWhenUsed/>
    <w:rsid w:val="00DA2000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DA2000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CitaHTML">
    <w:name w:val="HTML Cite"/>
    <w:uiPriority w:val="99"/>
    <w:semiHidden/>
    <w:unhideWhenUsed/>
    <w:rsid w:val="00DA2000"/>
    <w:rPr>
      <w:i/>
      <w:iCs/>
      <w:lang w:val="es-ES"/>
    </w:rPr>
  </w:style>
  <w:style w:type="character" w:styleId="CdigoHTML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TecladoHTML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DA2000"/>
    <w:rPr>
      <w:rFonts w:ascii="Consolas" w:hAnsi="Consolas" w:cs="Consolas"/>
      <w:lang w:val="es-ES"/>
    </w:rPr>
  </w:style>
  <w:style w:type="character" w:styleId="EjemplodeHTML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eferenciaintensa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Nmerodelnea">
    <w:name w:val="line number"/>
    <w:uiPriority w:val="99"/>
    <w:semiHidden/>
    <w:unhideWhenUsed/>
    <w:rsid w:val="00DA2000"/>
    <w:rPr>
      <w:lang w:val="es-ES"/>
    </w:rPr>
  </w:style>
  <w:style w:type="paragraph" w:styleId="Lista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DA2000"/>
    <w:rPr>
      <w:rFonts w:ascii="Consolas" w:hAnsi="Consolas" w:cs="Consolas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DA2000"/>
  </w:style>
  <w:style w:type="character" w:customStyle="1" w:styleId="EncabezadodenotaCar">
    <w:name w:val="Encabezado de nota Car"/>
    <w:link w:val="Encabezadodenota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Nmerodepgina">
    <w:name w:val="page number"/>
    <w:uiPriority w:val="99"/>
    <w:semiHidden/>
    <w:unhideWhenUsed/>
    <w:rsid w:val="00DA2000"/>
    <w:rPr>
      <w:lang w:val="es-ES"/>
    </w:rPr>
  </w:style>
  <w:style w:type="character" w:styleId="Textodelmarcadordeposicin">
    <w:name w:val="Placeholder Text"/>
    <w:uiPriority w:val="99"/>
    <w:semiHidden/>
    <w:rsid w:val="00DA2000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qFormat/>
    <w:rsid w:val="00DA2000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DA2000"/>
  </w:style>
  <w:style w:type="character" w:customStyle="1" w:styleId="SaludoCar">
    <w:name w:val="Saludo Car"/>
    <w:link w:val="Saludo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DA2000"/>
    <w:pPr>
      <w:ind w:left="4252"/>
    </w:pPr>
  </w:style>
  <w:style w:type="character" w:customStyle="1" w:styleId="FirmaCar">
    <w:name w:val="Firma Car"/>
    <w:link w:val="Firma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Textoennegrita">
    <w:name w:val="Strong"/>
    <w:uiPriority w:val="99"/>
    <w:semiHidden/>
    <w:qFormat/>
    <w:rsid w:val="00DA2000"/>
    <w:rPr>
      <w:b/>
      <w:bCs/>
      <w:lang w:val="es-ES"/>
    </w:rPr>
  </w:style>
  <w:style w:type="character" w:styleId="nfasissutil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Referenciasutil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uadrculavistosa">
    <w:name w:val="Colorful Grid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  <w:style w:type="character" w:styleId="Mencinsinresolver">
    <w:name w:val="Unresolved Mention"/>
    <w:basedOn w:val="Fuentedeprrafopredeter"/>
    <w:uiPriority w:val="99"/>
    <w:rsid w:val="00B00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a.gob.h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ultapublica@arsa.gob.h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de.gob.hn/wp-content/uploads/2020/07/RTCA-Mantequilla.-Especificaciones-CPI-final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wenrodsar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gsalinas_sic@yahoo.com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630</Words>
  <Characters>3701</Characters>
  <Application>Microsoft Office Word</Application>
  <DocSecurity>0</DocSecurity>
  <Lines>91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4</cp:revision>
  <dcterms:created xsi:type="dcterms:W3CDTF">2020-08-10T16:11:00Z</dcterms:created>
  <dcterms:modified xsi:type="dcterms:W3CDTF">2020-08-11T06:48:00Z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G/SPS/N/HND/61</vt:lpwstr>
  </property>
  <property fmtid="{D5CDD505-2E9C-101B-9397-08002B2CF9AE}" pid="3" name="TitusGUID">
    <vt:lpwstr>8fb4ebda-32b4-48a5-a56a-a08c5bbdaca8</vt:lpwstr>
  </property>
  <property fmtid="{D5CDD505-2E9C-101B-9397-08002B2CF9AE}" pid="4" name="WTOCLASSIFICATION">
    <vt:lpwstr>WTO OFFICIAL</vt:lpwstr>
  </property>
</Properties>
</file>